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EA367" w14:textId="77777777" w:rsidR="00111F68" w:rsidRPr="00111F68" w:rsidRDefault="00111F68" w:rsidP="00111F68">
      <w:pPr>
        <w:ind w:firstLine="708"/>
        <w:contextualSpacing/>
        <w:jc w:val="right"/>
        <w:rPr>
          <w:bCs/>
          <w:sz w:val="28"/>
          <w:szCs w:val="28"/>
        </w:rPr>
      </w:pPr>
    </w:p>
    <w:p w14:paraId="2D0FAC17" w14:textId="6668613D" w:rsidR="00FC1ED9" w:rsidRPr="00BB66B9" w:rsidRDefault="00F8032D" w:rsidP="00D2458F">
      <w:pPr>
        <w:suppressAutoHyphens/>
        <w:ind w:firstLine="708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846059" w:rsidRPr="00846059">
        <w:rPr>
          <w:b/>
          <w:bCs/>
          <w:sz w:val="28"/>
          <w:szCs w:val="28"/>
        </w:rPr>
        <w:t>Муниципальная программа «Развитие малого и среднего</w:t>
      </w:r>
      <w:bookmarkStart w:id="0" w:name="_GoBack"/>
      <w:r w:rsidR="00846059" w:rsidRPr="00846059">
        <w:rPr>
          <w:b/>
          <w:bCs/>
          <w:sz w:val="28"/>
          <w:szCs w:val="28"/>
        </w:rPr>
        <w:t xml:space="preserve"> </w:t>
      </w:r>
      <w:bookmarkEnd w:id="0"/>
      <w:r w:rsidR="00846059" w:rsidRPr="00846059">
        <w:rPr>
          <w:b/>
          <w:bCs/>
          <w:sz w:val="28"/>
          <w:szCs w:val="28"/>
        </w:rPr>
        <w:t>предпринимательства, агропромышленного комплекса и рынков сельскохозяйственной продукции, сырья и продовольствия в</w:t>
      </w:r>
      <w:r w:rsidR="00E16296">
        <w:rPr>
          <w:b/>
          <w:bCs/>
          <w:sz w:val="28"/>
          <w:szCs w:val="28"/>
        </w:rPr>
        <w:t xml:space="preserve"> </w:t>
      </w:r>
      <w:r w:rsidR="00846059" w:rsidRPr="00846059">
        <w:rPr>
          <w:b/>
          <w:bCs/>
          <w:sz w:val="28"/>
          <w:szCs w:val="28"/>
        </w:rPr>
        <w:t>Нижневартовском районе»</w:t>
      </w:r>
    </w:p>
    <w:p w14:paraId="4D49C9FE" w14:textId="77777777" w:rsidR="00DA5850" w:rsidRPr="00032CAF" w:rsidRDefault="00DA5850" w:rsidP="00D2458F">
      <w:pPr>
        <w:suppressAutoHyphens/>
        <w:ind w:firstLine="567"/>
        <w:contextualSpacing/>
        <w:jc w:val="both"/>
        <w:rPr>
          <w:sz w:val="28"/>
          <w:szCs w:val="28"/>
        </w:rPr>
      </w:pPr>
    </w:p>
    <w:p w14:paraId="22D6F4BC" w14:textId="5C9FDD41" w:rsidR="00D644D9" w:rsidRDefault="00D644D9" w:rsidP="00D2458F">
      <w:pPr>
        <w:suppressAutoHyphens/>
        <w:ind w:firstLine="567"/>
        <w:contextualSpacing/>
        <w:jc w:val="both"/>
        <w:rPr>
          <w:sz w:val="28"/>
          <w:szCs w:val="28"/>
        </w:rPr>
      </w:pPr>
      <w:r w:rsidRPr="00D644D9">
        <w:rPr>
          <w:sz w:val="28"/>
          <w:szCs w:val="28"/>
        </w:rPr>
        <w:t>Первоначально утвержденный план по муниципальной программе на 01.01.202</w:t>
      </w:r>
      <w:r>
        <w:rPr>
          <w:sz w:val="28"/>
          <w:szCs w:val="28"/>
        </w:rPr>
        <w:t>4</w:t>
      </w:r>
      <w:r w:rsidRPr="00D644D9">
        <w:rPr>
          <w:sz w:val="28"/>
          <w:szCs w:val="28"/>
        </w:rPr>
        <w:t xml:space="preserve">г. составил </w:t>
      </w:r>
      <w:r>
        <w:rPr>
          <w:sz w:val="28"/>
          <w:szCs w:val="28"/>
        </w:rPr>
        <w:t>59 729,9</w:t>
      </w:r>
      <w:r w:rsidRPr="00D644D9">
        <w:rPr>
          <w:sz w:val="28"/>
          <w:szCs w:val="28"/>
        </w:rPr>
        <w:t xml:space="preserve"> тыс. рублей.</w:t>
      </w:r>
    </w:p>
    <w:p w14:paraId="2B779382" w14:textId="77777777" w:rsidR="00D644D9" w:rsidRPr="00EA0E49" w:rsidRDefault="00D644D9" w:rsidP="00D2458F">
      <w:pPr>
        <w:suppressAutoHyphens/>
        <w:ind w:firstLine="567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</w:t>
      </w:r>
      <w:r>
        <w:rPr>
          <w:sz w:val="28"/>
          <w:szCs w:val="28"/>
        </w:rPr>
        <w:t>по муниципальной программе на 31.12</w:t>
      </w:r>
      <w:r w:rsidRPr="00EA0E49">
        <w:rPr>
          <w:sz w:val="28"/>
          <w:szCs w:val="28"/>
        </w:rPr>
        <w:t>.202</w:t>
      </w:r>
      <w:r>
        <w:rPr>
          <w:sz w:val="28"/>
          <w:szCs w:val="28"/>
        </w:rPr>
        <w:t>4г.</w:t>
      </w:r>
      <w:r w:rsidRPr="00EA0E49">
        <w:rPr>
          <w:sz w:val="28"/>
          <w:szCs w:val="28"/>
        </w:rPr>
        <w:t xml:space="preserve"> составила </w:t>
      </w:r>
      <w:r w:rsidRPr="00D644D9">
        <w:rPr>
          <w:sz w:val="28"/>
          <w:szCs w:val="28"/>
        </w:rPr>
        <w:t>77 911,3</w:t>
      </w:r>
      <w:r>
        <w:rPr>
          <w:sz w:val="28"/>
          <w:szCs w:val="28"/>
        </w:rPr>
        <w:t xml:space="preserve"> </w:t>
      </w:r>
      <w:r w:rsidRPr="00EA0E49">
        <w:rPr>
          <w:sz w:val="28"/>
          <w:szCs w:val="28"/>
        </w:rPr>
        <w:t xml:space="preserve">тыс. рублей. </w:t>
      </w:r>
    </w:p>
    <w:p w14:paraId="2562B972" w14:textId="77777777" w:rsidR="00D644D9" w:rsidRPr="004A3E40" w:rsidRDefault="00D644D9" w:rsidP="00D2458F">
      <w:pPr>
        <w:suppressAutoHyphens/>
        <w:ind w:firstLine="567"/>
        <w:contextualSpacing/>
        <w:jc w:val="both"/>
        <w:rPr>
          <w:sz w:val="28"/>
          <w:szCs w:val="28"/>
        </w:rPr>
      </w:pPr>
      <w:r w:rsidRPr="00BD7E68">
        <w:rPr>
          <w:sz w:val="28"/>
          <w:szCs w:val="28"/>
        </w:rPr>
        <w:t>Кассовое исполнение расходов в 202</w:t>
      </w:r>
      <w:r>
        <w:rPr>
          <w:sz w:val="28"/>
          <w:szCs w:val="28"/>
        </w:rPr>
        <w:t>4</w:t>
      </w:r>
      <w:r w:rsidRPr="00BD7E68">
        <w:rPr>
          <w:sz w:val="28"/>
          <w:szCs w:val="28"/>
        </w:rPr>
        <w:t xml:space="preserve"> году составило </w:t>
      </w:r>
      <w:r w:rsidRPr="00D644D9">
        <w:rPr>
          <w:sz w:val="28"/>
          <w:szCs w:val="28"/>
        </w:rPr>
        <w:t>77 303,0</w:t>
      </w:r>
      <w:r w:rsidRPr="00BD7E6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7A393E">
        <w:rPr>
          <w:sz w:val="28"/>
          <w:szCs w:val="28"/>
        </w:rPr>
        <w:t>что</w:t>
      </w:r>
      <w:r>
        <w:rPr>
          <w:sz w:val="28"/>
          <w:szCs w:val="28"/>
        </w:rPr>
        <w:t xml:space="preserve"> составляет 129,4 % к первоначально утвержденному плану и</w:t>
      </w:r>
      <w:r w:rsidRPr="00BD7E68">
        <w:rPr>
          <w:sz w:val="28"/>
          <w:szCs w:val="28"/>
        </w:rPr>
        <w:t xml:space="preserve"> </w:t>
      </w:r>
      <w:r w:rsidRPr="00D644D9">
        <w:rPr>
          <w:sz w:val="28"/>
          <w:szCs w:val="28"/>
        </w:rPr>
        <w:t>99,2</w:t>
      </w:r>
      <w:r>
        <w:rPr>
          <w:sz w:val="28"/>
          <w:szCs w:val="28"/>
        </w:rPr>
        <w:t xml:space="preserve"> </w:t>
      </w:r>
      <w:r w:rsidRPr="00BD7E68">
        <w:rPr>
          <w:sz w:val="28"/>
          <w:szCs w:val="28"/>
        </w:rPr>
        <w:t>% к уточненному плану года.</w:t>
      </w:r>
    </w:p>
    <w:p w14:paraId="57710E5F" w14:textId="77777777" w:rsidR="00D644D9" w:rsidRDefault="00D644D9" w:rsidP="00404849">
      <w:pPr>
        <w:tabs>
          <w:tab w:val="left" w:pos="708"/>
          <w:tab w:val="center" w:pos="4153"/>
          <w:tab w:val="right" w:pos="8306"/>
        </w:tabs>
        <w:ind w:firstLine="567"/>
        <w:contextualSpacing/>
        <w:jc w:val="center"/>
        <w:rPr>
          <w:b/>
          <w:sz w:val="28"/>
          <w:szCs w:val="28"/>
        </w:rPr>
      </w:pPr>
    </w:p>
    <w:p w14:paraId="2741490D" w14:textId="5E06C450" w:rsidR="00FC1ED9" w:rsidRDefault="00D644D9" w:rsidP="00404849">
      <w:pPr>
        <w:tabs>
          <w:tab w:val="left" w:pos="708"/>
          <w:tab w:val="center" w:pos="4153"/>
          <w:tab w:val="right" w:pos="8306"/>
        </w:tabs>
        <w:ind w:firstLine="567"/>
        <w:contextualSpacing/>
        <w:jc w:val="center"/>
        <w:rPr>
          <w:b/>
          <w:sz w:val="28"/>
          <w:szCs w:val="28"/>
        </w:rPr>
      </w:pPr>
      <w:r w:rsidRPr="00D644D9">
        <w:rPr>
          <w:b/>
          <w:sz w:val="28"/>
          <w:szCs w:val="28"/>
        </w:rPr>
        <w:t xml:space="preserve">Исполнение по подпрограммам </w:t>
      </w:r>
      <w:r w:rsidR="0057193E">
        <w:rPr>
          <w:b/>
          <w:sz w:val="28"/>
          <w:szCs w:val="28"/>
        </w:rPr>
        <w:t>за</w:t>
      </w:r>
      <w:r w:rsidR="007D7665">
        <w:rPr>
          <w:b/>
          <w:sz w:val="28"/>
          <w:szCs w:val="28"/>
        </w:rPr>
        <w:t xml:space="preserve"> </w:t>
      </w:r>
      <w:r w:rsidR="00DF7B4F">
        <w:rPr>
          <w:b/>
          <w:sz w:val="28"/>
          <w:szCs w:val="28"/>
        </w:rPr>
        <w:t>202</w:t>
      </w:r>
      <w:r w:rsidR="007D7665">
        <w:rPr>
          <w:b/>
          <w:sz w:val="28"/>
          <w:szCs w:val="28"/>
        </w:rPr>
        <w:t>4</w:t>
      </w:r>
      <w:r w:rsidR="00846059" w:rsidRPr="00846059">
        <w:rPr>
          <w:b/>
          <w:sz w:val="28"/>
          <w:szCs w:val="28"/>
        </w:rPr>
        <w:t xml:space="preserve"> год</w:t>
      </w:r>
    </w:p>
    <w:p w14:paraId="0E9C38D7" w14:textId="77777777" w:rsidR="00B33E60" w:rsidRPr="00032CAF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27"/>
        <w:gridCol w:w="1797"/>
        <w:gridCol w:w="1463"/>
        <w:gridCol w:w="851"/>
      </w:tblGrid>
      <w:tr w:rsidR="00FC1ED9" w:rsidRPr="00FE1BF8" w14:paraId="126F2C36" w14:textId="77777777" w:rsidTr="000A469D">
        <w:trPr>
          <w:trHeight w:val="5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D3DAA" w14:textId="77777777"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6705" w14:textId="77777777"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F07F" w14:textId="77777777" w:rsidR="00FC1ED9" w:rsidRPr="00FE1BF8" w:rsidRDefault="00091D33" w:rsidP="00554171">
            <w:pPr>
              <w:jc w:val="center"/>
            </w:pPr>
            <w:r>
              <w:t>Исполнение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E357D" w14:textId="77777777" w:rsidR="00D42D73" w:rsidRDefault="00D42D73" w:rsidP="00554171">
            <w:pPr>
              <w:jc w:val="center"/>
            </w:pPr>
          </w:p>
          <w:p w14:paraId="5C06F844" w14:textId="77777777"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FC1ED9" w:rsidRPr="00FE1BF8" w14:paraId="4C9EBA9E" w14:textId="77777777" w:rsidTr="000A469D">
        <w:trPr>
          <w:trHeight w:val="6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CF7C" w14:textId="77777777"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 w:rsidR="00190B19">
              <w:rPr>
                <w:b/>
                <w:bCs/>
              </w:rPr>
              <w:t xml:space="preserve"> 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A6E7" w14:textId="77777777" w:rsidR="00FC1ED9" w:rsidRPr="00673BA7" w:rsidRDefault="0063609C" w:rsidP="00BB3913">
            <w:pPr>
              <w:jc w:val="center"/>
              <w:rPr>
                <w:b/>
              </w:rPr>
            </w:pPr>
            <w:r>
              <w:rPr>
                <w:b/>
              </w:rPr>
              <w:t>5 449,8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EA79" w14:textId="77777777" w:rsidR="00FC1ED9" w:rsidRPr="00673BA7" w:rsidRDefault="0063609C" w:rsidP="00FE3440">
            <w:pPr>
              <w:jc w:val="center"/>
              <w:rPr>
                <w:b/>
              </w:rPr>
            </w:pPr>
            <w:r>
              <w:rPr>
                <w:b/>
              </w:rPr>
              <w:t>5 449,8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F5C7" w14:textId="77777777" w:rsidR="00FC1ED9" w:rsidRPr="00673BA7" w:rsidRDefault="0063609C" w:rsidP="00853B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FC1ED9" w:rsidRPr="00FE1BF8" w14:paraId="0C234ED3" w14:textId="77777777" w:rsidTr="000A469D">
        <w:trPr>
          <w:trHeight w:val="34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2BC0" w14:textId="77777777" w:rsidR="00FC1ED9" w:rsidRPr="00FE1BF8" w:rsidRDefault="00496698" w:rsidP="00496698">
            <w:pPr>
              <w:jc w:val="center"/>
            </w:pPr>
            <w:r>
              <w:t xml:space="preserve">местный </w:t>
            </w:r>
            <w:r w:rsidR="00FC1ED9" w:rsidRPr="00FE1BF8">
              <w:t xml:space="preserve">бюджет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0AE4" w14:textId="77777777" w:rsidR="00FC1ED9" w:rsidRPr="00673BA7" w:rsidRDefault="0063609C" w:rsidP="00BB3913">
            <w:pPr>
              <w:jc w:val="center"/>
            </w:pPr>
            <w:r>
              <w:t>2 625,7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91C3" w14:textId="77777777" w:rsidR="00FC1ED9" w:rsidRPr="00673BA7" w:rsidRDefault="0063609C" w:rsidP="006262B3">
            <w:pPr>
              <w:jc w:val="center"/>
            </w:pPr>
            <w:r>
              <w:t>2 625,7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CF60" w14:textId="77777777" w:rsidR="00FC1ED9" w:rsidRPr="00673BA7" w:rsidRDefault="0063609C" w:rsidP="008D4E70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FC1ED9" w:rsidRPr="00FE1BF8" w14:paraId="5E3A097E" w14:textId="77777777" w:rsidTr="000A469D">
        <w:trPr>
          <w:trHeight w:val="3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A9ED" w14:textId="77777777" w:rsidR="00FC1ED9" w:rsidRPr="00FE1BF8" w:rsidRDefault="00FC1ED9" w:rsidP="00554171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C88E" w14:textId="77777777" w:rsidR="00FC1ED9" w:rsidRPr="00673BA7" w:rsidRDefault="0063609C" w:rsidP="0063609C">
            <w:pPr>
              <w:jc w:val="center"/>
            </w:pPr>
            <w:r>
              <w:t>2 824,1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D929" w14:textId="77777777" w:rsidR="00FC1ED9" w:rsidRPr="00673BA7" w:rsidRDefault="0063609C" w:rsidP="00BA5F40">
            <w:pPr>
              <w:jc w:val="center"/>
            </w:pPr>
            <w:r>
              <w:t>2 824,1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D11C" w14:textId="77777777" w:rsidR="00FC1ED9" w:rsidRPr="00673BA7" w:rsidRDefault="0063609C" w:rsidP="008D4E70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015978" w:rsidRPr="00C360BB" w14:paraId="55179A17" w14:textId="77777777" w:rsidTr="000A469D">
        <w:trPr>
          <w:trHeight w:val="97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1D4F" w14:textId="77777777" w:rsidR="00015978" w:rsidRPr="00FE1BF8" w:rsidRDefault="00015978" w:rsidP="000159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2 </w:t>
            </w:r>
            <w:r w:rsidRPr="00C64C95">
              <w:rPr>
                <w:b/>
                <w:bCs/>
              </w:rPr>
              <w:t>«Развитие агропромышленного комплекса и рынков сельскохозяйственной продукции, сырья и продовольствия в Нижневартовском районе»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472D" w14:textId="77777777" w:rsidR="00015978" w:rsidRPr="00673BA7" w:rsidRDefault="0063609C" w:rsidP="00CB319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72 461,4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5D58" w14:textId="77777777" w:rsidR="00015978" w:rsidRPr="006F6570" w:rsidRDefault="0063609C" w:rsidP="00792B4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71 853,2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C432" w14:textId="77777777" w:rsidR="00015978" w:rsidRPr="006F6570" w:rsidRDefault="0063609C" w:rsidP="00015978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99,2</w:t>
            </w:r>
          </w:p>
        </w:tc>
      </w:tr>
      <w:tr w:rsidR="00015978" w:rsidRPr="00FE1BF8" w14:paraId="0A642796" w14:textId="77777777" w:rsidTr="000A469D">
        <w:trPr>
          <w:trHeight w:val="36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3BCD" w14:textId="77777777" w:rsidR="00015978" w:rsidRPr="00FE1BF8" w:rsidRDefault="00015978" w:rsidP="00015978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  <w:r w:rsidRPr="00FE1BF8">
              <w:t xml:space="preserve">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D9F9" w14:textId="77777777" w:rsidR="00015978" w:rsidRPr="006F6570" w:rsidRDefault="0063609C" w:rsidP="00CB319B">
            <w:pPr>
              <w:jc w:val="center"/>
              <w:rPr>
                <w:highlight w:val="yellow"/>
              </w:rPr>
            </w:pPr>
            <w:r>
              <w:t>27 864,1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0FA2" w14:textId="77777777" w:rsidR="00015978" w:rsidRPr="006F6570" w:rsidRDefault="0063609C" w:rsidP="00972D45">
            <w:pPr>
              <w:jc w:val="center"/>
              <w:rPr>
                <w:highlight w:val="yellow"/>
              </w:rPr>
            </w:pPr>
            <w:r w:rsidRPr="0063609C">
              <w:t>27 49</w:t>
            </w:r>
            <w:r w:rsidR="00972D45">
              <w:t>6</w:t>
            </w:r>
            <w:r w:rsidRPr="0063609C">
              <w:t>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7C2B" w14:textId="77777777" w:rsidR="00015978" w:rsidRPr="00FD434C" w:rsidRDefault="0063609C" w:rsidP="00015978">
            <w:pPr>
              <w:jc w:val="center"/>
              <w:rPr>
                <w:bCs/>
              </w:rPr>
            </w:pPr>
            <w:r>
              <w:rPr>
                <w:bCs/>
              </w:rPr>
              <w:t>98,7</w:t>
            </w:r>
          </w:p>
        </w:tc>
      </w:tr>
      <w:tr w:rsidR="00015978" w:rsidRPr="00687EC2" w14:paraId="5D6E9408" w14:textId="77777777" w:rsidTr="000A469D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4E2E" w14:textId="77777777" w:rsidR="00015978" w:rsidRPr="00687EC2" w:rsidRDefault="00015978" w:rsidP="00015978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0663" w14:textId="77777777" w:rsidR="00015978" w:rsidRPr="00673BA7" w:rsidRDefault="0063609C" w:rsidP="004229CD">
            <w:pPr>
              <w:jc w:val="center"/>
              <w:rPr>
                <w:highlight w:val="yellow"/>
              </w:rPr>
            </w:pPr>
            <w:r>
              <w:t>44 597,3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EF56" w14:textId="77777777" w:rsidR="00015978" w:rsidRPr="006F6570" w:rsidRDefault="0063609C" w:rsidP="004229CD">
            <w:pPr>
              <w:jc w:val="center"/>
              <w:rPr>
                <w:highlight w:val="yellow"/>
              </w:rPr>
            </w:pPr>
            <w:r>
              <w:t>44 356,9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9B3F" w14:textId="77777777" w:rsidR="00015978" w:rsidRPr="00FD434C" w:rsidRDefault="0063609C" w:rsidP="00015978">
            <w:pPr>
              <w:jc w:val="center"/>
              <w:rPr>
                <w:bCs/>
              </w:rPr>
            </w:pPr>
            <w:r>
              <w:rPr>
                <w:bCs/>
              </w:rPr>
              <w:t>99,5</w:t>
            </w:r>
          </w:p>
        </w:tc>
      </w:tr>
      <w:tr w:rsidR="00015978" w:rsidRPr="00687EC2" w14:paraId="3BFE4B13" w14:textId="77777777" w:rsidTr="000A469D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D011" w14:textId="77777777" w:rsidR="00015978" w:rsidRPr="00687EC2" w:rsidRDefault="00015978" w:rsidP="00015978">
            <w:pPr>
              <w:jc w:val="center"/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60241F">
              <w:rPr>
                <w:b/>
                <w:bCs/>
              </w:rPr>
              <w:t>Защита прав потребителей в Нижневартовском районе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238" w14:textId="77777777" w:rsidR="00015978" w:rsidRPr="00673BA7" w:rsidRDefault="00BA435D" w:rsidP="00015978">
            <w:pPr>
              <w:jc w:val="center"/>
              <w:rPr>
                <w:b/>
              </w:rPr>
            </w:pPr>
            <w:r w:rsidRPr="00673BA7">
              <w:rPr>
                <w:b/>
              </w:rPr>
              <w:t>0,0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BCE7" w14:textId="77777777" w:rsidR="00015978" w:rsidRPr="00673BA7" w:rsidRDefault="00BA435D" w:rsidP="00015978">
            <w:pPr>
              <w:jc w:val="center"/>
              <w:rPr>
                <w:b/>
              </w:rPr>
            </w:pPr>
            <w:r w:rsidRPr="00673BA7">
              <w:rPr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9573" w14:textId="77777777" w:rsidR="00015978" w:rsidRPr="00673BA7" w:rsidRDefault="00DA5850" w:rsidP="00015978">
            <w:pPr>
              <w:jc w:val="center"/>
              <w:rPr>
                <w:b/>
                <w:bCs/>
              </w:rPr>
            </w:pPr>
            <w:r w:rsidRPr="00673BA7">
              <w:rPr>
                <w:b/>
                <w:bCs/>
              </w:rPr>
              <w:t>0,0</w:t>
            </w:r>
          </w:p>
        </w:tc>
      </w:tr>
      <w:tr w:rsidR="00015978" w:rsidRPr="00687EC2" w14:paraId="03C50464" w14:textId="77777777" w:rsidTr="000A469D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F0D8" w14:textId="77777777" w:rsidR="00015978" w:rsidRPr="00687EC2" w:rsidRDefault="00015978" w:rsidP="00015978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5940" w14:textId="77777777" w:rsidR="00015978" w:rsidRPr="00673BA7" w:rsidRDefault="00BA435D" w:rsidP="00015978">
            <w:pPr>
              <w:jc w:val="center"/>
            </w:pPr>
            <w:r w:rsidRPr="00673BA7">
              <w:t>0,0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AA5E" w14:textId="77777777" w:rsidR="00015978" w:rsidRPr="00673BA7" w:rsidRDefault="00BA435D" w:rsidP="00015978">
            <w:pPr>
              <w:jc w:val="center"/>
            </w:pPr>
            <w:r w:rsidRPr="00673BA7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A1E0" w14:textId="77777777" w:rsidR="00015978" w:rsidRPr="00673BA7" w:rsidRDefault="00DA5850" w:rsidP="00015978">
            <w:pPr>
              <w:jc w:val="center"/>
              <w:rPr>
                <w:bCs/>
              </w:rPr>
            </w:pPr>
            <w:r w:rsidRPr="00673BA7">
              <w:rPr>
                <w:bCs/>
              </w:rPr>
              <w:t>0,0</w:t>
            </w:r>
          </w:p>
        </w:tc>
      </w:tr>
      <w:tr w:rsidR="00015978" w:rsidRPr="00687EC2" w14:paraId="17C398BF" w14:textId="77777777" w:rsidTr="000A469D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2707" w14:textId="77777777" w:rsidR="00015978" w:rsidRPr="00FE1BF8" w:rsidRDefault="00015978" w:rsidP="00015978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Всего по программе, в т.ч.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01F2" w14:textId="77777777" w:rsidR="00015978" w:rsidRPr="006F6570" w:rsidRDefault="0063609C" w:rsidP="00CB319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77 911,3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88EB" w14:textId="77777777" w:rsidR="00015978" w:rsidRPr="006F6570" w:rsidRDefault="0063609C" w:rsidP="006262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77 303,0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5757" w14:textId="77777777" w:rsidR="00015978" w:rsidRPr="006F6570" w:rsidRDefault="0063609C" w:rsidP="00015978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99,2</w:t>
            </w:r>
          </w:p>
        </w:tc>
      </w:tr>
      <w:tr w:rsidR="00015978" w:rsidRPr="00FD434C" w14:paraId="23272772" w14:textId="77777777" w:rsidTr="000A469D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9FD8" w14:textId="77777777" w:rsidR="00015978" w:rsidRPr="00FE1BF8" w:rsidRDefault="00015978" w:rsidP="00015978">
            <w:pPr>
              <w:jc w:val="center"/>
            </w:pPr>
            <w:r>
              <w:t>местный</w:t>
            </w:r>
            <w:r w:rsidRPr="00FE1BF8">
              <w:t xml:space="preserve"> бюджет 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EDC0" w14:textId="77777777" w:rsidR="00015978" w:rsidRPr="006F6570" w:rsidRDefault="0063609C" w:rsidP="00CB319B">
            <w:pPr>
              <w:jc w:val="center"/>
              <w:rPr>
                <w:highlight w:val="yellow"/>
              </w:rPr>
            </w:pPr>
            <w:r>
              <w:t>30 489,8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8EC7" w14:textId="77777777" w:rsidR="00015978" w:rsidRPr="00FD434C" w:rsidRDefault="0063609C" w:rsidP="006262B3">
            <w:pPr>
              <w:jc w:val="center"/>
            </w:pPr>
            <w:r>
              <w:t>30 122,0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52B2" w14:textId="77777777" w:rsidR="00015978" w:rsidRPr="00FD434C" w:rsidRDefault="0063609C" w:rsidP="00015978">
            <w:pPr>
              <w:jc w:val="center"/>
              <w:rPr>
                <w:bCs/>
              </w:rPr>
            </w:pPr>
            <w:r>
              <w:rPr>
                <w:bCs/>
              </w:rPr>
              <w:t>98,8</w:t>
            </w:r>
          </w:p>
        </w:tc>
      </w:tr>
      <w:tr w:rsidR="00015978" w:rsidRPr="00687EC2" w14:paraId="3A2E0DD2" w14:textId="77777777" w:rsidTr="000A469D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FD69" w14:textId="77777777" w:rsidR="00015978" w:rsidRPr="00FE1BF8" w:rsidRDefault="00015978" w:rsidP="00015978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6A13" w14:textId="77777777" w:rsidR="00015978" w:rsidRPr="006F6570" w:rsidRDefault="0063609C" w:rsidP="004229CD">
            <w:pPr>
              <w:jc w:val="center"/>
              <w:rPr>
                <w:highlight w:val="yellow"/>
              </w:rPr>
            </w:pPr>
            <w:r>
              <w:t>47 421,4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05F4E" w14:textId="77777777" w:rsidR="00015978" w:rsidRPr="00FD434C" w:rsidRDefault="0063609C" w:rsidP="006262B3">
            <w:pPr>
              <w:jc w:val="center"/>
            </w:pPr>
            <w:r>
              <w:t>47 181,0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E551" w14:textId="77777777" w:rsidR="00015978" w:rsidRPr="00FD434C" w:rsidRDefault="0063609C" w:rsidP="00015978">
            <w:pPr>
              <w:jc w:val="center"/>
              <w:rPr>
                <w:bCs/>
              </w:rPr>
            </w:pPr>
            <w:r>
              <w:rPr>
                <w:bCs/>
              </w:rPr>
              <w:t>99,5</w:t>
            </w:r>
          </w:p>
        </w:tc>
      </w:tr>
    </w:tbl>
    <w:p w14:paraId="13D51060" w14:textId="77777777"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14:paraId="6FE1F99B" w14:textId="77777777" w:rsidR="00FD7346" w:rsidRDefault="00FD7346" w:rsidP="00F83FB0">
      <w:pPr>
        <w:ind w:firstLine="708"/>
        <w:jc w:val="center"/>
        <w:rPr>
          <w:b/>
          <w:bCs/>
          <w:sz w:val="28"/>
          <w:szCs w:val="28"/>
        </w:rPr>
      </w:pPr>
    </w:p>
    <w:p w14:paraId="4B319B21" w14:textId="77777777" w:rsidR="00F83FB0" w:rsidRPr="00BD7E68" w:rsidRDefault="00B4613C" w:rsidP="00F83FB0">
      <w:pPr>
        <w:ind w:firstLine="708"/>
        <w:jc w:val="center"/>
        <w:rPr>
          <w:b/>
          <w:bCs/>
          <w:sz w:val="28"/>
          <w:szCs w:val="28"/>
        </w:rPr>
      </w:pPr>
      <w:r w:rsidRPr="00BD7E68">
        <w:rPr>
          <w:b/>
          <w:bCs/>
          <w:sz w:val="28"/>
          <w:szCs w:val="28"/>
        </w:rPr>
        <w:t>Подпрограмма 1</w:t>
      </w:r>
      <w:r w:rsidR="008F2F12" w:rsidRPr="00BD7E68">
        <w:rPr>
          <w:b/>
          <w:bCs/>
          <w:sz w:val="28"/>
          <w:szCs w:val="28"/>
        </w:rPr>
        <w:t xml:space="preserve"> </w:t>
      </w:r>
      <w:r w:rsidR="00F83FB0" w:rsidRPr="00BD7E68">
        <w:rPr>
          <w:b/>
          <w:bCs/>
          <w:sz w:val="28"/>
          <w:szCs w:val="28"/>
        </w:rPr>
        <w:t>«Развитие малого и среднего предпринимательства в Нижневартовском районе»</w:t>
      </w:r>
    </w:p>
    <w:p w14:paraId="49192983" w14:textId="77777777" w:rsidR="00F83FB0" w:rsidRPr="00032CAF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14:paraId="655A6F56" w14:textId="3DCAB0B8" w:rsidR="00D644D9" w:rsidRPr="00D644D9" w:rsidRDefault="00D644D9" w:rsidP="00D644D9">
      <w:pPr>
        <w:ind w:firstLine="567"/>
        <w:contextualSpacing/>
        <w:jc w:val="both"/>
        <w:rPr>
          <w:sz w:val="28"/>
          <w:szCs w:val="28"/>
        </w:rPr>
      </w:pPr>
      <w:r w:rsidRPr="00D644D9">
        <w:rPr>
          <w:sz w:val="28"/>
          <w:szCs w:val="28"/>
        </w:rPr>
        <w:t>Уточненная бюджетная роспись расходов по подпрограмме на 31.12.202</w:t>
      </w:r>
      <w:r>
        <w:rPr>
          <w:sz w:val="28"/>
          <w:szCs w:val="28"/>
        </w:rPr>
        <w:t>4</w:t>
      </w:r>
      <w:r w:rsidRPr="00D644D9">
        <w:rPr>
          <w:sz w:val="28"/>
          <w:szCs w:val="28"/>
        </w:rPr>
        <w:t xml:space="preserve">г. составила </w:t>
      </w:r>
      <w:r w:rsidR="000D497E" w:rsidRPr="007A2544">
        <w:rPr>
          <w:sz w:val="28"/>
          <w:szCs w:val="28"/>
        </w:rPr>
        <w:t>5 449,8</w:t>
      </w:r>
      <w:r w:rsidR="000D497E" w:rsidRPr="00D644D9">
        <w:rPr>
          <w:sz w:val="28"/>
          <w:szCs w:val="28"/>
        </w:rPr>
        <w:t xml:space="preserve"> </w:t>
      </w:r>
      <w:r w:rsidRPr="00D644D9">
        <w:rPr>
          <w:sz w:val="28"/>
          <w:szCs w:val="28"/>
        </w:rPr>
        <w:t xml:space="preserve">тыс. рублей. </w:t>
      </w:r>
    </w:p>
    <w:p w14:paraId="596E33E5" w14:textId="77777777" w:rsidR="00D644D9" w:rsidRDefault="00D644D9" w:rsidP="00D644D9">
      <w:pPr>
        <w:ind w:firstLine="567"/>
        <w:contextualSpacing/>
        <w:jc w:val="both"/>
        <w:rPr>
          <w:sz w:val="28"/>
          <w:szCs w:val="28"/>
        </w:rPr>
      </w:pPr>
      <w:r w:rsidRPr="00D644D9">
        <w:rPr>
          <w:sz w:val="28"/>
          <w:szCs w:val="28"/>
        </w:rPr>
        <w:t>Кассовое исполнение расходов за 202</w:t>
      </w:r>
      <w:r>
        <w:rPr>
          <w:sz w:val="28"/>
          <w:szCs w:val="28"/>
        </w:rPr>
        <w:t>4</w:t>
      </w:r>
      <w:r w:rsidRPr="00D644D9">
        <w:rPr>
          <w:sz w:val="28"/>
          <w:szCs w:val="28"/>
        </w:rPr>
        <w:t xml:space="preserve"> год составило 5 449,8 тыс. рублей или               100 % к уточненному плану года.</w:t>
      </w:r>
    </w:p>
    <w:p w14:paraId="73C9C97B" w14:textId="77777777" w:rsidR="00D644D9" w:rsidRDefault="00D644D9" w:rsidP="0032555E">
      <w:pPr>
        <w:ind w:firstLine="567"/>
        <w:contextualSpacing/>
        <w:jc w:val="both"/>
        <w:rPr>
          <w:sz w:val="28"/>
          <w:szCs w:val="28"/>
        </w:rPr>
      </w:pPr>
    </w:p>
    <w:p w14:paraId="1F43661A" w14:textId="77777777" w:rsidR="00972D45" w:rsidRDefault="00972D45" w:rsidP="00FD7346">
      <w:pPr>
        <w:ind w:firstLine="567"/>
        <w:contextualSpacing/>
        <w:jc w:val="center"/>
        <w:rPr>
          <w:b/>
          <w:sz w:val="28"/>
          <w:szCs w:val="28"/>
        </w:rPr>
      </w:pPr>
    </w:p>
    <w:p w14:paraId="77B0B501" w14:textId="77777777" w:rsidR="00972D45" w:rsidRDefault="00972D45" w:rsidP="00FD7346">
      <w:pPr>
        <w:ind w:firstLine="567"/>
        <w:contextualSpacing/>
        <w:jc w:val="center"/>
        <w:rPr>
          <w:b/>
          <w:sz w:val="28"/>
          <w:szCs w:val="28"/>
        </w:rPr>
      </w:pPr>
    </w:p>
    <w:p w14:paraId="511CE518" w14:textId="77777777" w:rsidR="00972D45" w:rsidRDefault="00972D45" w:rsidP="00FD7346">
      <w:pPr>
        <w:ind w:firstLine="567"/>
        <w:contextualSpacing/>
        <w:jc w:val="center"/>
        <w:rPr>
          <w:b/>
          <w:sz w:val="28"/>
          <w:szCs w:val="28"/>
        </w:rPr>
      </w:pPr>
    </w:p>
    <w:p w14:paraId="5C8D9BC4" w14:textId="77777777" w:rsidR="00972D45" w:rsidRDefault="00972D45" w:rsidP="00FD7346">
      <w:pPr>
        <w:ind w:firstLine="567"/>
        <w:contextualSpacing/>
        <w:jc w:val="center"/>
        <w:rPr>
          <w:b/>
          <w:sz w:val="28"/>
          <w:szCs w:val="28"/>
        </w:rPr>
      </w:pPr>
    </w:p>
    <w:p w14:paraId="3F9D8412" w14:textId="77777777" w:rsidR="00972D45" w:rsidRDefault="00972D45" w:rsidP="00FD7346">
      <w:pPr>
        <w:ind w:firstLine="567"/>
        <w:contextualSpacing/>
        <w:jc w:val="center"/>
        <w:rPr>
          <w:b/>
          <w:sz w:val="28"/>
          <w:szCs w:val="28"/>
        </w:rPr>
      </w:pPr>
    </w:p>
    <w:p w14:paraId="18E08686" w14:textId="77777777" w:rsidR="00972D45" w:rsidRDefault="00972D45" w:rsidP="00FD7346">
      <w:pPr>
        <w:ind w:firstLine="567"/>
        <w:contextualSpacing/>
        <w:jc w:val="center"/>
        <w:rPr>
          <w:b/>
          <w:sz w:val="28"/>
          <w:szCs w:val="28"/>
        </w:rPr>
      </w:pPr>
    </w:p>
    <w:p w14:paraId="7895904D" w14:textId="44A617DD" w:rsidR="00FD7346" w:rsidRPr="00FD7346" w:rsidRDefault="00FD7346" w:rsidP="00FD7346">
      <w:pPr>
        <w:ind w:firstLine="567"/>
        <w:contextualSpacing/>
        <w:jc w:val="center"/>
        <w:rPr>
          <w:b/>
          <w:sz w:val="28"/>
          <w:szCs w:val="28"/>
        </w:rPr>
      </w:pPr>
      <w:r w:rsidRPr="00FD7346">
        <w:rPr>
          <w:b/>
          <w:sz w:val="28"/>
          <w:szCs w:val="28"/>
        </w:rPr>
        <w:t xml:space="preserve">Исполнение по </w:t>
      </w:r>
      <w:r w:rsidRPr="005D4836">
        <w:rPr>
          <w:b/>
          <w:sz w:val="28"/>
          <w:szCs w:val="28"/>
        </w:rPr>
        <w:t xml:space="preserve">подпрограмме </w:t>
      </w:r>
      <w:r w:rsidR="005D4836" w:rsidRPr="005D4836">
        <w:rPr>
          <w:b/>
          <w:sz w:val="28"/>
          <w:szCs w:val="28"/>
        </w:rPr>
        <w:t xml:space="preserve">за </w:t>
      </w:r>
      <w:r w:rsidRPr="00FD7346">
        <w:rPr>
          <w:b/>
          <w:sz w:val="28"/>
          <w:szCs w:val="28"/>
        </w:rPr>
        <w:t>2024 год</w:t>
      </w:r>
    </w:p>
    <w:p w14:paraId="1CCDE112" w14:textId="77777777" w:rsidR="00FD7346" w:rsidRPr="00032CAF" w:rsidRDefault="00FD7346" w:rsidP="0032555E">
      <w:pPr>
        <w:ind w:firstLine="567"/>
        <w:contextualSpacing/>
        <w:jc w:val="both"/>
        <w:rPr>
          <w:sz w:val="28"/>
          <w:szCs w:val="28"/>
        </w:rPr>
      </w:pPr>
    </w:p>
    <w:tbl>
      <w:tblPr>
        <w:tblW w:w="10211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00"/>
        <w:gridCol w:w="1843"/>
        <w:gridCol w:w="1417"/>
        <w:gridCol w:w="851"/>
      </w:tblGrid>
      <w:tr w:rsidR="00E47CD9" w:rsidRPr="00E06654" w14:paraId="771EDF6C" w14:textId="77777777" w:rsidTr="000A469D">
        <w:tc>
          <w:tcPr>
            <w:tcW w:w="6100" w:type="dxa"/>
          </w:tcPr>
          <w:p w14:paraId="21403633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</w:tcPr>
          <w:p w14:paraId="376C0105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417" w:type="dxa"/>
          </w:tcPr>
          <w:p w14:paraId="456FE306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14:paraId="70653E95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971E84" w:rsidRPr="00E06654" w14:paraId="7B68B8AB" w14:textId="77777777" w:rsidTr="000A469D">
        <w:trPr>
          <w:trHeight w:val="650"/>
        </w:trPr>
        <w:tc>
          <w:tcPr>
            <w:tcW w:w="6100" w:type="dxa"/>
          </w:tcPr>
          <w:p w14:paraId="766E37D4" w14:textId="77777777" w:rsidR="00971E84" w:rsidRPr="00437EAB" w:rsidRDefault="00971E84" w:rsidP="00971E84">
            <w:pPr>
              <w:pStyle w:val="Default"/>
              <w:jc w:val="both"/>
              <w:rPr>
                <w:b/>
                <w:i/>
                <w:color w:val="000000" w:themeColor="text1"/>
              </w:rPr>
            </w:pPr>
            <w:r w:rsidRPr="00F64546">
              <w:rPr>
                <w:b/>
                <w:sz w:val="23"/>
                <w:szCs w:val="23"/>
              </w:rPr>
              <w:t xml:space="preserve">Региональный проект </w:t>
            </w:r>
            <w:r>
              <w:rPr>
                <w:b/>
                <w:sz w:val="23"/>
                <w:szCs w:val="23"/>
              </w:rPr>
              <w:t>«</w:t>
            </w:r>
            <w:r w:rsidRPr="00F64546">
              <w:rPr>
                <w:b/>
                <w:sz w:val="23"/>
                <w:szCs w:val="23"/>
              </w:rPr>
              <w:t>Акселерация субъектов малого и среднего предпринимательства</w:t>
            </w:r>
            <w:r>
              <w:rPr>
                <w:b/>
                <w:sz w:val="23"/>
                <w:szCs w:val="23"/>
              </w:rPr>
              <w:t xml:space="preserve">» </w:t>
            </w:r>
            <w:r w:rsidRPr="00830DB5">
              <w:rPr>
                <w:b/>
                <w:color w:val="000000" w:themeColor="text1"/>
              </w:rPr>
              <w:t>в т.ч.:</w:t>
            </w:r>
          </w:p>
        </w:tc>
        <w:tc>
          <w:tcPr>
            <w:tcW w:w="1843" w:type="dxa"/>
            <w:vAlign w:val="center"/>
          </w:tcPr>
          <w:p w14:paraId="7D60BB1F" w14:textId="77777777" w:rsidR="00971E84" w:rsidRPr="00BE085E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3 973,8</w:t>
            </w:r>
          </w:p>
        </w:tc>
        <w:tc>
          <w:tcPr>
            <w:tcW w:w="1417" w:type="dxa"/>
            <w:vAlign w:val="center"/>
          </w:tcPr>
          <w:p w14:paraId="02F77EE4" w14:textId="77777777" w:rsidR="00971E84" w:rsidRPr="00BE085E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3 973,8</w:t>
            </w:r>
          </w:p>
        </w:tc>
        <w:tc>
          <w:tcPr>
            <w:tcW w:w="851" w:type="dxa"/>
            <w:vAlign w:val="center"/>
          </w:tcPr>
          <w:p w14:paraId="6BCB9039" w14:textId="77777777" w:rsidR="00971E84" w:rsidRPr="00BD4F2F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71E84" w:rsidRPr="00E06654" w14:paraId="3E182236" w14:textId="77777777" w:rsidTr="00A84147">
        <w:tc>
          <w:tcPr>
            <w:tcW w:w="6100" w:type="dxa"/>
          </w:tcPr>
          <w:p w14:paraId="7B81607E" w14:textId="77777777" w:rsidR="00971E84" w:rsidRPr="00830DB5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14:paraId="2D5FC307" w14:textId="77777777" w:rsidR="00971E84" w:rsidRPr="00BE085E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1 363,3</w:t>
            </w:r>
          </w:p>
        </w:tc>
        <w:tc>
          <w:tcPr>
            <w:tcW w:w="1417" w:type="dxa"/>
            <w:vAlign w:val="center"/>
          </w:tcPr>
          <w:p w14:paraId="4DC9A3C2" w14:textId="77777777" w:rsidR="00971E84" w:rsidRPr="00BE085E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1 363,3</w:t>
            </w:r>
          </w:p>
        </w:tc>
        <w:tc>
          <w:tcPr>
            <w:tcW w:w="851" w:type="dxa"/>
            <w:vAlign w:val="center"/>
          </w:tcPr>
          <w:p w14:paraId="4B9C1681" w14:textId="77777777" w:rsidR="00971E84" w:rsidRPr="00BD4F2F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71E84" w:rsidRPr="00E06654" w14:paraId="18FCF0BF" w14:textId="77777777" w:rsidTr="00A84147">
        <w:tc>
          <w:tcPr>
            <w:tcW w:w="6100" w:type="dxa"/>
          </w:tcPr>
          <w:p w14:paraId="3EE5592B" w14:textId="77777777" w:rsidR="00971E84" w:rsidRPr="00830DB5" w:rsidRDefault="00971E84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14:paraId="7F9AA181" w14:textId="77777777" w:rsidR="00971E84" w:rsidRPr="00BE085E" w:rsidRDefault="00D84AA9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2 610,5</w:t>
            </w:r>
          </w:p>
        </w:tc>
        <w:tc>
          <w:tcPr>
            <w:tcW w:w="1417" w:type="dxa"/>
            <w:vAlign w:val="center"/>
          </w:tcPr>
          <w:p w14:paraId="6A32DEBA" w14:textId="77777777" w:rsidR="00971E84" w:rsidRPr="00BE085E" w:rsidRDefault="00D84AA9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2 610,5</w:t>
            </w:r>
          </w:p>
        </w:tc>
        <w:tc>
          <w:tcPr>
            <w:tcW w:w="851" w:type="dxa"/>
            <w:vAlign w:val="center"/>
          </w:tcPr>
          <w:p w14:paraId="3C9771FE" w14:textId="77777777" w:rsidR="00971E84" w:rsidRPr="00BD4F2F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E572B" w:rsidRPr="00E06654" w14:paraId="0DC7CFCF" w14:textId="77777777" w:rsidTr="006C7BDE">
        <w:tc>
          <w:tcPr>
            <w:tcW w:w="6100" w:type="dxa"/>
          </w:tcPr>
          <w:p w14:paraId="3AAC9033" w14:textId="77777777" w:rsidR="00BE572B" w:rsidRPr="00E47CD9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47CD9">
              <w:rPr>
                <w:b/>
                <w:color w:val="000000" w:themeColor="text1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  <w:r>
              <w:t xml:space="preserve"> </w:t>
            </w:r>
            <w:r w:rsidRPr="001B2FAE">
              <w:rPr>
                <w:b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843" w:type="dxa"/>
            <w:vAlign w:val="center"/>
          </w:tcPr>
          <w:p w14:paraId="0924D2F1" w14:textId="77777777" w:rsidR="00BE572B" w:rsidRPr="00E47CD9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237,3</w:t>
            </w:r>
          </w:p>
        </w:tc>
        <w:tc>
          <w:tcPr>
            <w:tcW w:w="1417" w:type="dxa"/>
            <w:vAlign w:val="center"/>
          </w:tcPr>
          <w:p w14:paraId="64BD15EE" w14:textId="77777777" w:rsidR="00BE572B" w:rsidRPr="00E47CD9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237,3</w:t>
            </w:r>
          </w:p>
        </w:tc>
        <w:tc>
          <w:tcPr>
            <w:tcW w:w="851" w:type="dxa"/>
            <w:vAlign w:val="center"/>
          </w:tcPr>
          <w:p w14:paraId="44FF3602" w14:textId="77777777" w:rsidR="00BE572B" w:rsidRPr="00BD4F2F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E572B" w:rsidRPr="00E06654" w14:paraId="2B209F49" w14:textId="77777777" w:rsidTr="006C7BDE">
        <w:tc>
          <w:tcPr>
            <w:tcW w:w="6100" w:type="dxa"/>
          </w:tcPr>
          <w:p w14:paraId="457BECF3" w14:textId="77777777" w:rsidR="00BE572B" w:rsidRPr="00830DB5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14:paraId="3E3DFB52" w14:textId="77777777" w:rsidR="00BE572B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23,7</w:t>
            </w:r>
          </w:p>
        </w:tc>
        <w:tc>
          <w:tcPr>
            <w:tcW w:w="1417" w:type="dxa"/>
            <w:vAlign w:val="center"/>
          </w:tcPr>
          <w:p w14:paraId="6ADF58D8" w14:textId="77777777" w:rsidR="00BE572B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23,7</w:t>
            </w:r>
          </w:p>
        </w:tc>
        <w:tc>
          <w:tcPr>
            <w:tcW w:w="851" w:type="dxa"/>
            <w:vAlign w:val="center"/>
          </w:tcPr>
          <w:p w14:paraId="1560516E" w14:textId="77777777" w:rsidR="00BE572B" w:rsidRPr="00BD4F2F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E572B" w:rsidRPr="00E06654" w14:paraId="40BCF723" w14:textId="77777777" w:rsidTr="006C7BDE">
        <w:tc>
          <w:tcPr>
            <w:tcW w:w="6100" w:type="dxa"/>
          </w:tcPr>
          <w:p w14:paraId="1D8B8173" w14:textId="77777777" w:rsidR="00BE572B" w:rsidRPr="00830DB5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14:paraId="0BF1C8A9" w14:textId="77777777" w:rsidR="00BE572B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213,6</w:t>
            </w:r>
          </w:p>
        </w:tc>
        <w:tc>
          <w:tcPr>
            <w:tcW w:w="1417" w:type="dxa"/>
            <w:vAlign w:val="center"/>
          </w:tcPr>
          <w:p w14:paraId="55ABB17E" w14:textId="77777777" w:rsidR="00BE572B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213,6</w:t>
            </w:r>
          </w:p>
        </w:tc>
        <w:tc>
          <w:tcPr>
            <w:tcW w:w="851" w:type="dxa"/>
            <w:vAlign w:val="center"/>
          </w:tcPr>
          <w:p w14:paraId="36C50E28" w14:textId="77777777" w:rsidR="00BE572B" w:rsidRPr="00BD4F2F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E47CD9" w:rsidRPr="00D16CB0" w14:paraId="45A0FB02" w14:textId="77777777" w:rsidTr="000A469D">
        <w:trPr>
          <w:trHeight w:val="925"/>
        </w:trPr>
        <w:tc>
          <w:tcPr>
            <w:tcW w:w="6100" w:type="dxa"/>
          </w:tcPr>
          <w:p w14:paraId="2C61D50E" w14:textId="77777777" w:rsidR="00E47CD9" w:rsidRPr="00830DB5" w:rsidRDefault="00FF15D0" w:rsidP="001A1D79">
            <w:pPr>
              <w:pStyle w:val="Default"/>
              <w:jc w:val="both"/>
              <w:rPr>
                <w:i/>
                <w:color w:val="000000" w:themeColor="text1"/>
              </w:rPr>
            </w:pPr>
            <w:r w:rsidRPr="00FF15D0">
              <w:rPr>
                <w:b/>
                <w:sz w:val="23"/>
                <w:szCs w:val="23"/>
              </w:rPr>
              <w:t xml:space="preserve">Комплекс процессных мероприятий </w:t>
            </w:r>
            <w:r w:rsidR="00E47CD9" w:rsidRPr="00650A33">
              <w:rPr>
                <w:b/>
                <w:sz w:val="23"/>
                <w:szCs w:val="23"/>
              </w:rPr>
              <w:t>«Формирование механизма финансово-кредитной и имущественной поддержки представителей малого и среднего предпринимательства»</w:t>
            </w:r>
            <w:r w:rsidR="00E47CD9">
              <w:rPr>
                <w:b/>
                <w:sz w:val="23"/>
                <w:szCs w:val="23"/>
              </w:rPr>
              <w:t xml:space="preserve"> </w:t>
            </w:r>
            <w:r w:rsidR="00E47CD9" w:rsidRPr="00830DB5">
              <w:rPr>
                <w:b/>
                <w:color w:val="000000" w:themeColor="text1"/>
              </w:rPr>
              <w:t>в т.ч.:</w:t>
            </w:r>
          </w:p>
        </w:tc>
        <w:tc>
          <w:tcPr>
            <w:tcW w:w="1843" w:type="dxa"/>
            <w:vAlign w:val="center"/>
          </w:tcPr>
          <w:p w14:paraId="40373DAC" w14:textId="77777777" w:rsidR="00E47CD9" w:rsidRPr="00BE085E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1 096,5</w:t>
            </w:r>
          </w:p>
        </w:tc>
        <w:tc>
          <w:tcPr>
            <w:tcW w:w="1417" w:type="dxa"/>
            <w:vAlign w:val="center"/>
          </w:tcPr>
          <w:p w14:paraId="2245C32E" w14:textId="77777777" w:rsidR="00E47CD9" w:rsidRPr="00BE085E" w:rsidRDefault="00BE572B" w:rsidP="00971E8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1 096,5</w:t>
            </w:r>
          </w:p>
        </w:tc>
        <w:tc>
          <w:tcPr>
            <w:tcW w:w="851" w:type="dxa"/>
            <w:vAlign w:val="center"/>
          </w:tcPr>
          <w:p w14:paraId="695D916D" w14:textId="77777777" w:rsidR="00E47CD9" w:rsidRPr="00BD4F2F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100</w:t>
            </w:r>
          </w:p>
        </w:tc>
      </w:tr>
      <w:tr w:rsidR="00E47CD9" w:rsidRPr="00D16CB0" w14:paraId="1C44EA86" w14:textId="77777777" w:rsidTr="000A469D">
        <w:tc>
          <w:tcPr>
            <w:tcW w:w="6100" w:type="dxa"/>
          </w:tcPr>
          <w:p w14:paraId="4BCA5198" w14:textId="77777777" w:rsidR="00E47CD9" w:rsidRPr="00830DB5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14:paraId="2BA91434" w14:textId="77777777" w:rsidR="00E47CD9" w:rsidRPr="00BE085E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1 096,5</w:t>
            </w:r>
          </w:p>
        </w:tc>
        <w:tc>
          <w:tcPr>
            <w:tcW w:w="1417" w:type="dxa"/>
            <w:vAlign w:val="center"/>
          </w:tcPr>
          <w:p w14:paraId="1078DC85" w14:textId="77777777" w:rsidR="00E47CD9" w:rsidRPr="00BE085E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1 096,5</w:t>
            </w:r>
          </w:p>
        </w:tc>
        <w:tc>
          <w:tcPr>
            <w:tcW w:w="851" w:type="dxa"/>
            <w:vAlign w:val="center"/>
          </w:tcPr>
          <w:p w14:paraId="07B094B0" w14:textId="77777777" w:rsidR="00E47CD9" w:rsidRPr="00BE085E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4126A4" w:rsidRPr="00D16CB0" w14:paraId="0934BF3B" w14:textId="77777777" w:rsidTr="000A469D">
        <w:tc>
          <w:tcPr>
            <w:tcW w:w="6100" w:type="dxa"/>
          </w:tcPr>
          <w:p w14:paraId="1AE5CE34" w14:textId="77777777" w:rsidR="004126A4" w:rsidRPr="004126A4" w:rsidRDefault="00FF15D0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FF15D0">
              <w:rPr>
                <w:b/>
                <w:color w:val="000000" w:themeColor="text1"/>
                <w:sz w:val="24"/>
                <w:szCs w:val="24"/>
              </w:rPr>
              <w:t xml:space="preserve">Комплекс процессных мероприятий </w:t>
            </w:r>
            <w:r w:rsidR="004126A4" w:rsidRPr="004126A4">
              <w:rPr>
                <w:b/>
                <w:color w:val="000000" w:themeColor="text1"/>
                <w:sz w:val="24"/>
                <w:szCs w:val="24"/>
              </w:rPr>
              <w:t>«Популяризация и пропаганда предпринимательской деятельности»</w:t>
            </w:r>
            <w:r w:rsidR="001B2FAE">
              <w:t xml:space="preserve"> </w:t>
            </w:r>
            <w:r w:rsidR="001B2FAE" w:rsidRPr="001B2FAE">
              <w:rPr>
                <w:b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843" w:type="dxa"/>
            <w:vAlign w:val="center"/>
          </w:tcPr>
          <w:p w14:paraId="7D246B37" w14:textId="77777777" w:rsidR="004126A4" w:rsidRPr="004126A4" w:rsidRDefault="00D84AA9" w:rsidP="00F939E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142,2</w:t>
            </w:r>
          </w:p>
        </w:tc>
        <w:tc>
          <w:tcPr>
            <w:tcW w:w="1417" w:type="dxa"/>
            <w:vAlign w:val="center"/>
          </w:tcPr>
          <w:p w14:paraId="7932245F" w14:textId="77777777" w:rsidR="004126A4" w:rsidRPr="004126A4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142,2</w:t>
            </w:r>
          </w:p>
        </w:tc>
        <w:tc>
          <w:tcPr>
            <w:tcW w:w="851" w:type="dxa"/>
            <w:vAlign w:val="center"/>
          </w:tcPr>
          <w:p w14:paraId="13AA5969" w14:textId="77777777" w:rsidR="004126A4" w:rsidRPr="004126A4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126A4" w:rsidRPr="00D16CB0" w14:paraId="49E9EEF1" w14:textId="77777777" w:rsidTr="000A469D">
        <w:tc>
          <w:tcPr>
            <w:tcW w:w="6100" w:type="dxa"/>
          </w:tcPr>
          <w:p w14:paraId="4798E2BF" w14:textId="77777777" w:rsidR="004126A4" w:rsidRPr="00830DB5" w:rsidRDefault="004126A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14:paraId="4F3F8896" w14:textId="77777777" w:rsidR="004126A4" w:rsidRDefault="00D84AA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142,0</w:t>
            </w:r>
          </w:p>
        </w:tc>
        <w:tc>
          <w:tcPr>
            <w:tcW w:w="1417" w:type="dxa"/>
            <w:vAlign w:val="center"/>
          </w:tcPr>
          <w:p w14:paraId="5367BC1B" w14:textId="77777777" w:rsidR="004126A4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142,2</w:t>
            </w:r>
          </w:p>
        </w:tc>
        <w:tc>
          <w:tcPr>
            <w:tcW w:w="851" w:type="dxa"/>
            <w:vAlign w:val="center"/>
          </w:tcPr>
          <w:p w14:paraId="4DA83AF0" w14:textId="77777777" w:rsidR="004126A4" w:rsidRDefault="00BE572B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</w:t>
            </w:r>
          </w:p>
        </w:tc>
      </w:tr>
      <w:tr w:rsidR="00BE572B" w:rsidRPr="00E06654" w14:paraId="1AE1D49D" w14:textId="77777777" w:rsidTr="00B25B03">
        <w:tc>
          <w:tcPr>
            <w:tcW w:w="6100" w:type="dxa"/>
          </w:tcPr>
          <w:p w14:paraId="2E8060A7" w14:textId="77777777" w:rsidR="00BE572B" w:rsidRPr="006804CD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Итого по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843" w:type="dxa"/>
            <w:vAlign w:val="center"/>
          </w:tcPr>
          <w:p w14:paraId="0E08BCFD" w14:textId="77777777" w:rsidR="00BE572B" w:rsidRPr="00971E84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5 449,8</w:t>
            </w:r>
          </w:p>
        </w:tc>
        <w:tc>
          <w:tcPr>
            <w:tcW w:w="1417" w:type="dxa"/>
            <w:vAlign w:val="center"/>
          </w:tcPr>
          <w:p w14:paraId="0046F2FB" w14:textId="77777777" w:rsidR="00BE572B" w:rsidRPr="00971E84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5 449,8</w:t>
            </w:r>
          </w:p>
        </w:tc>
        <w:tc>
          <w:tcPr>
            <w:tcW w:w="851" w:type="dxa"/>
          </w:tcPr>
          <w:p w14:paraId="3CE43C15" w14:textId="77777777" w:rsidR="00BE572B" w:rsidRPr="00971E84" w:rsidRDefault="00BE572B" w:rsidP="00BE572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E572B" w:rsidRPr="00E06654" w14:paraId="4EBEDC88" w14:textId="77777777" w:rsidTr="00B25B03">
        <w:tc>
          <w:tcPr>
            <w:tcW w:w="6100" w:type="dxa"/>
          </w:tcPr>
          <w:p w14:paraId="64A64ADF" w14:textId="77777777" w:rsidR="00BE572B" w:rsidRPr="00830DB5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843" w:type="dxa"/>
            <w:vAlign w:val="center"/>
          </w:tcPr>
          <w:p w14:paraId="5A9343EC" w14:textId="77777777" w:rsidR="00BE572B" w:rsidRPr="00971E84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2 625,7</w:t>
            </w:r>
          </w:p>
        </w:tc>
        <w:tc>
          <w:tcPr>
            <w:tcW w:w="1417" w:type="dxa"/>
            <w:vAlign w:val="center"/>
          </w:tcPr>
          <w:p w14:paraId="5EA198B0" w14:textId="77777777" w:rsidR="00BE572B" w:rsidRPr="00971E84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2 625,7</w:t>
            </w:r>
          </w:p>
        </w:tc>
        <w:tc>
          <w:tcPr>
            <w:tcW w:w="851" w:type="dxa"/>
          </w:tcPr>
          <w:p w14:paraId="786B7D9D" w14:textId="77777777" w:rsidR="00BE572B" w:rsidRPr="00971E84" w:rsidRDefault="00BE572B" w:rsidP="00BE572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E572B" w:rsidRPr="00E06654" w14:paraId="61F46D15" w14:textId="77777777" w:rsidTr="00B25B03">
        <w:tc>
          <w:tcPr>
            <w:tcW w:w="6100" w:type="dxa"/>
          </w:tcPr>
          <w:p w14:paraId="0B1F27D9" w14:textId="77777777" w:rsidR="00BE572B" w:rsidRPr="00830DB5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14:paraId="45486C86" w14:textId="77777777" w:rsidR="00BE572B" w:rsidRPr="00971E84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84AA9">
              <w:rPr>
                <w:i/>
                <w:color w:val="000000" w:themeColor="text1"/>
                <w:sz w:val="24"/>
                <w:szCs w:val="24"/>
              </w:rPr>
              <w:t>2 824,1</w:t>
            </w:r>
          </w:p>
        </w:tc>
        <w:tc>
          <w:tcPr>
            <w:tcW w:w="1417" w:type="dxa"/>
            <w:vAlign w:val="center"/>
          </w:tcPr>
          <w:p w14:paraId="06782F78" w14:textId="77777777" w:rsidR="00BE572B" w:rsidRPr="00971E84" w:rsidRDefault="00BE572B" w:rsidP="00BE572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84AA9">
              <w:rPr>
                <w:i/>
                <w:color w:val="000000" w:themeColor="text1"/>
                <w:sz w:val="24"/>
                <w:szCs w:val="24"/>
              </w:rPr>
              <w:t>2 824,1</w:t>
            </w:r>
          </w:p>
        </w:tc>
        <w:tc>
          <w:tcPr>
            <w:tcW w:w="851" w:type="dxa"/>
          </w:tcPr>
          <w:p w14:paraId="4BC1B974" w14:textId="77777777" w:rsidR="00BE572B" w:rsidRPr="00971E84" w:rsidRDefault="00BE572B" w:rsidP="00BE572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</w:tbl>
    <w:p w14:paraId="7909A594" w14:textId="77777777" w:rsidR="00FD7346" w:rsidRDefault="00FD7346" w:rsidP="00F83FB0">
      <w:pPr>
        <w:ind w:firstLine="708"/>
        <w:jc w:val="both"/>
        <w:rPr>
          <w:sz w:val="28"/>
          <w:szCs w:val="28"/>
        </w:rPr>
      </w:pPr>
    </w:p>
    <w:p w14:paraId="02220EA3" w14:textId="77777777" w:rsidR="00111F68" w:rsidRDefault="00111F68" w:rsidP="00F83FB0">
      <w:pPr>
        <w:ind w:firstLine="708"/>
        <w:jc w:val="both"/>
        <w:rPr>
          <w:sz w:val="28"/>
          <w:szCs w:val="28"/>
        </w:rPr>
      </w:pPr>
    </w:p>
    <w:p w14:paraId="6F983E08" w14:textId="77777777" w:rsidR="00111F68" w:rsidRDefault="00111F68" w:rsidP="00F83FB0">
      <w:pPr>
        <w:ind w:firstLine="708"/>
        <w:jc w:val="both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 wp14:anchorId="183903EB" wp14:editId="5E581879">
            <wp:extent cx="5352415" cy="1897626"/>
            <wp:effectExtent l="0" t="0" r="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E90A94D" w14:textId="77777777" w:rsidR="00111F68" w:rsidRDefault="00111F68" w:rsidP="00847DA1">
      <w:pPr>
        <w:ind w:firstLine="708"/>
        <w:jc w:val="both"/>
        <w:rPr>
          <w:sz w:val="28"/>
          <w:szCs w:val="28"/>
        </w:rPr>
      </w:pPr>
    </w:p>
    <w:p w14:paraId="4EBBCB35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>Средства программы направлены на выплату субсидий субъектам малого и среднего предпринимательства и носят заявительный характер.</w:t>
      </w:r>
    </w:p>
    <w:p w14:paraId="156FA119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>Предоставлены субсидии 23 субъектам предпринимательства на возмещение части затрат по следующим направлениям:</w:t>
      </w:r>
    </w:p>
    <w:p w14:paraId="768404AF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приобретение оборудования (основных средств) и лицензионных программных продуктов; </w:t>
      </w:r>
    </w:p>
    <w:p w14:paraId="41B4AE27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возмещение части затрат на рекламу; </w:t>
      </w:r>
    </w:p>
    <w:p w14:paraId="4B89DC51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аренду (субаренду) нежилых помещений; </w:t>
      </w:r>
    </w:p>
    <w:p w14:paraId="02D5FA94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приобретение и (или) доставку кормов для сельскохозяйственных животных и птицы; </w:t>
      </w:r>
    </w:p>
    <w:p w14:paraId="65FAA980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приобретение и (или) доставку муки для производства хлеба и хлебобулочных изделий; </w:t>
      </w:r>
    </w:p>
    <w:p w14:paraId="5C457402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оплату коммунальных услуг нежилых помещений; </w:t>
      </w:r>
    </w:p>
    <w:p w14:paraId="6F805FC5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lastRenderedPageBreak/>
        <w:t xml:space="preserve">возмещение части затрат на обязательную сертификацию произведенной продукции; </w:t>
      </w:r>
    </w:p>
    <w:p w14:paraId="2AE6E9C0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возмещение части затрат за участие в региональных, межрегиональных, федеральных, международных форумах, конкурсах; </w:t>
      </w:r>
    </w:p>
    <w:p w14:paraId="77A234DA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 xml:space="preserve">возмещение части затрат на приобретение тары (упаковки), сырья на производственные нужды; </w:t>
      </w:r>
    </w:p>
    <w:p w14:paraId="24D281B0" w14:textId="77777777" w:rsidR="00091D0C" w:rsidRPr="00091D0C" w:rsidRDefault="00091D0C" w:rsidP="00091D0C">
      <w:pPr>
        <w:ind w:firstLine="708"/>
        <w:contextualSpacing/>
        <w:jc w:val="both"/>
        <w:rPr>
          <w:sz w:val="28"/>
          <w:szCs w:val="28"/>
        </w:rPr>
      </w:pPr>
      <w:r w:rsidRPr="00091D0C">
        <w:rPr>
          <w:sz w:val="28"/>
          <w:szCs w:val="28"/>
        </w:rPr>
        <w:t>возмещение части затрат за пользование электроэнергией.</w:t>
      </w:r>
    </w:p>
    <w:p w14:paraId="3AC60565" w14:textId="77777777" w:rsidR="00DA5850" w:rsidRDefault="00DA5850" w:rsidP="00892799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</w:p>
    <w:p w14:paraId="59C9BFF8" w14:textId="77777777" w:rsidR="008F2F12" w:rsidRDefault="00830DB5" w:rsidP="00892799">
      <w:pPr>
        <w:ind w:firstLine="567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 w:rsidR="008F2F12">
        <w:rPr>
          <w:b/>
          <w:bCs/>
          <w:color w:val="000000" w:themeColor="text1"/>
          <w:sz w:val="28"/>
          <w:szCs w:val="28"/>
        </w:rPr>
        <w:t>од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000000" w:themeColor="text1"/>
          <w:sz w:val="28"/>
          <w:szCs w:val="28"/>
        </w:rPr>
        <w:t>2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8F2F12" w:rsidRPr="0034343C">
        <w:rPr>
          <w:b/>
          <w:color w:val="000000" w:themeColor="text1"/>
          <w:sz w:val="28"/>
          <w:szCs w:val="28"/>
        </w:rPr>
        <w:t>Развитие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="008F2F12" w:rsidRPr="0034343C">
        <w:rPr>
          <w:b/>
          <w:color w:val="000000" w:themeColor="text1"/>
          <w:sz w:val="28"/>
          <w:szCs w:val="28"/>
        </w:rPr>
        <w:t>агропромышленного комплекса и рынков сельскохозяйственной продукции, сырья и продовольствия в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="008F2F12" w:rsidRPr="0034343C">
        <w:rPr>
          <w:b/>
          <w:color w:val="000000" w:themeColor="text1"/>
          <w:sz w:val="28"/>
          <w:szCs w:val="28"/>
        </w:rPr>
        <w:t>Нижневартовс</w:t>
      </w:r>
      <w:r>
        <w:rPr>
          <w:b/>
          <w:color w:val="000000" w:themeColor="text1"/>
          <w:sz w:val="28"/>
          <w:szCs w:val="28"/>
        </w:rPr>
        <w:t>ком районе</w:t>
      </w:r>
      <w:r w:rsidR="008F2F12" w:rsidRPr="0034343C">
        <w:rPr>
          <w:b/>
          <w:color w:val="000000" w:themeColor="text1"/>
          <w:sz w:val="28"/>
          <w:szCs w:val="28"/>
        </w:rPr>
        <w:t>»</w:t>
      </w:r>
    </w:p>
    <w:p w14:paraId="2BD6637D" w14:textId="77777777" w:rsidR="00892799" w:rsidRPr="00032CAF" w:rsidRDefault="00892799" w:rsidP="00892799">
      <w:pPr>
        <w:ind w:firstLine="567"/>
        <w:jc w:val="center"/>
        <w:rPr>
          <w:color w:val="000000" w:themeColor="text1"/>
          <w:sz w:val="28"/>
          <w:szCs w:val="28"/>
        </w:rPr>
      </w:pPr>
    </w:p>
    <w:p w14:paraId="5AB37672" w14:textId="77777777" w:rsidR="00D644D9" w:rsidRPr="00D644D9" w:rsidRDefault="00D644D9" w:rsidP="00D644D9">
      <w:pPr>
        <w:ind w:firstLine="567"/>
        <w:jc w:val="both"/>
        <w:rPr>
          <w:sz w:val="28"/>
          <w:szCs w:val="28"/>
        </w:rPr>
      </w:pPr>
      <w:r w:rsidRPr="00D644D9">
        <w:rPr>
          <w:sz w:val="28"/>
          <w:szCs w:val="28"/>
        </w:rPr>
        <w:t>Уточненная бюджетная роспись расходов по подпрограмме на 31.12.202</w:t>
      </w:r>
      <w:r>
        <w:rPr>
          <w:sz w:val="28"/>
          <w:szCs w:val="28"/>
        </w:rPr>
        <w:t>4</w:t>
      </w:r>
      <w:r w:rsidRPr="00D644D9">
        <w:rPr>
          <w:sz w:val="28"/>
          <w:szCs w:val="28"/>
        </w:rPr>
        <w:t xml:space="preserve">г. составила </w:t>
      </w:r>
      <w:r w:rsidR="006079D1" w:rsidRPr="006079D1">
        <w:rPr>
          <w:sz w:val="28"/>
          <w:szCs w:val="28"/>
        </w:rPr>
        <w:t>72 461,4</w:t>
      </w:r>
      <w:r w:rsidR="006079D1">
        <w:rPr>
          <w:sz w:val="28"/>
          <w:szCs w:val="28"/>
        </w:rPr>
        <w:t xml:space="preserve"> </w:t>
      </w:r>
      <w:r w:rsidRPr="00D644D9">
        <w:rPr>
          <w:sz w:val="28"/>
          <w:szCs w:val="28"/>
        </w:rPr>
        <w:t xml:space="preserve">тыс. рублей. </w:t>
      </w:r>
    </w:p>
    <w:p w14:paraId="31D3CA8F" w14:textId="77777777" w:rsidR="00D644D9" w:rsidRDefault="00D644D9" w:rsidP="00D644D9">
      <w:pPr>
        <w:ind w:firstLine="567"/>
        <w:jc w:val="both"/>
        <w:rPr>
          <w:sz w:val="28"/>
          <w:szCs w:val="28"/>
        </w:rPr>
      </w:pPr>
      <w:r w:rsidRPr="00D644D9">
        <w:rPr>
          <w:sz w:val="28"/>
          <w:szCs w:val="28"/>
        </w:rPr>
        <w:t>Кассовое исполнение расходов в 202</w:t>
      </w:r>
      <w:r>
        <w:rPr>
          <w:sz w:val="28"/>
          <w:szCs w:val="28"/>
        </w:rPr>
        <w:t>4</w:t>
      </w:r>
      <w:r w:rsidRPr="00D644D9">
        <w:rPr>
          <w:sz w:val="28"/>
          <w:szCs w:val="28"/>
        </w:rPr>
        <w:t xml:space="preserve"> году составило 71 853,2 тыс. рублей или 99,2 % к уточненному плану года.</w:t>
      </w:r>
    </w:p>
    <w:p w14:paraId="250E8CF1" w14:textId="77777777" w:rsidR="00D644D9" w:rsidRDefault="00D644D9" w:rsidP="00892799">
      <w:pPr>
        <w:ind w:firstLine="567"/>
        <w:jc w:val="both"/>
        <w:rPr>
          <w:sz w:val="28"/>
          <w:szCs w:val="28"/>
        </w:rPr>
      </w:pPr>
    </w:p>
    <w:p w14:paraId="3A41CDD9" w14:textId="32EE5B38" w:rsidR="00111F68" w:rsidRPr="00111F68" w:rsidRDefault="00111F68" w:rsidP="00111F68">
      <w:pPr>
        <w:ind w:firstLine="708"/>
        <w:jc w:val="center"/>
        <w:rPr>
          <w:sz w:val="28"/>
          <w:szCs w:val="28"/>
        </w:rPr>
      </w:pPr>
      <w:r w:rsidRPr="00111F68">
        <w:rPr>
          <w:b/>
          <w:color w:val="000000" w:themeColor="text1"/>
          <w:sz w:val="28"/>
          <w:szCs w:val="28"/>
        </w:rPr>
        <w:t xml:space="preserve">Исполнение по подпрограмме </w:t>
      </w:r>
      <w:r w:rsidR="005D4836" w:rsidRPr="005D4836">
        <w:rPr>
          <w:b/>
          <w:sz w:val="28"/>
          <w:szCs w:val="28"/>
        </w:rPr>
        <w:t xml:space="preserve">за </w:t>
      </w:r>
      <w:r w:rsidRPr="00111F68">
        <w:rPr>
          <w:b/>
          <w:color w:val="000000" w:themeColor="text1"/>
          <w:sz w:val="28"/>
          <w:szCs w:val="28"/>
        </w:rPr>
        <w:t>2024 год</w:t>
      </w:r>
    </w:p>
    <w:p w14:paraId="0982BE93" w14:textId="77777777" w:rsidR="00D45A95" w:rsidRPr="00032CAF" w:rsidRDefault="00D45A95" w:rsidP="00165763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A7657B" w:rsidRPr="00E06654" w14:paraId="2383355D" w14:textId="77777777" w:rsidTr="00751BE7">
        <w:tc>
          <w:tcPr>
            <w:tcW w:w="5817" w:type="dxa"/>
          </w:tcPr>
          <w:p w14:paraId="77D5BE7A" w14:textId="77777777"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14:paraId="5DF94D8C" w14:textId="77777777" w:rsidR="00A7657B" w:rsidRPr="00830DB5" w:rsidRDefault="00B4613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года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14:paraId="4020DE2F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992" w:type="dxa"/>
          </w:tcPr>
          <w:p w14:paraId="47F8813F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2367DC" w:rsidRPr="00E06654" w14:paraId="305A4F10" w14:textId="77777777" w:rsidTr="00751BE7">
        <w:tc>
          <w:tcPr>
            <w:tcW w:w="5817" w:type="dxa"/>
          </w:tcPr>
          <w:p w14:paraId="7BA304B4" w14:textId="77777777" w:rsidR="002367DC" w:rsidRPr="00830DB5" w:rsidRDefault="0030673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0673B">
              <w:rPr>
                <w:b/>
                <w:bCs/>
                <w:color w:val="000000" w:themeColor="text1"/>
                <w:sz w:val="24"/>
                <w:szCs w:val="24"/>
              </w:rPr>
              <w:t>Комплекс процессных мероприятий «Развитие сельскохозяйственного производства, рыбохозяйственного комплекса и деятельности по заготовке и переработке дикоросов»</w:t>
            </w:r>
          </w:p>
        </w:tc>
        <w:tc>
          <w:tcPr>
            <w:tcW w:w="1559" w:type="dxa"/>
            <w:vAlign w:val="center"/>
          </w:tcPr>
          <w:p w14:paraId="37F85804" w14:textId="77777777" w:rsidR="002367DC" w:rsidRPr="00CD0A98" w:rsidRDefault="0030673B" w:rsidP="00F2745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43 344,5</w:t>
            </w:r>
          </w:p>
        </w:tc>
        <w:tc>
          <w:tcPr>
            <w:tcW w:w="1701" w:type="dxa"/>
            <w:vAlign w:val="center"/>
          </w:tcPr>
          <w:p w14:paraId="4D555736" w14:textId="77777777" w:rsidR="002367DC" w:rsidRPr="00CD0A98" w:rsidRDefault="00AE4279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43 104,0</w:t>
            </w:r>
          </w:p>
        </w:tc>
        <w:tc>
          <w:tcPr>
            <w:tcW w:w="992" w:type="dxa"/>
            <w:vAlign w:val="center"/>
          </w:tcPr>
          <w:p w14:paraId="5DFF9093" w14:textId="77777777" w:rsidR="002367DC" w:rsidRPr="00CD0A98" w:rsidRDefault="00AE4279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99,4</w:t>
            </w:r>
          </w:p>
        </w:tc>
      </w:tr>
      <w:tr w:rsidR="002367DC" w:rsidRPr="00E06654" w14:paraId="2225182B" w14:textId="77777777" w:rsidTr="00751BE7">
        <w:tc>
          <w:tcPr>
            <w:tcW w:w="5817" w:type="dxa"/>
          </w:tcPr>
          <w:p w14:paraId="1397F5BA" w14:textId="77777777" w:rsidR="009A372C" w:rsidRPr="00830DB5" w:rsidRDefault="00046E37" w:rsidP="009A372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  <w:r w:rsidR="009A372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9A372C" w:rsidRPr="00D87529">
              <w:rPr>
                <w:color w:val="000000" w:themeColor="text1"/>
                <w:szCs w:val="28"/>
              </w:rPr>
              <w:t xml:space="preserve"> </w:t>
            </w:r>
            <w:r w:rsidR="009A372C" w:rsidRPr="009A372C">
              <w:rPr>
                <w:i/>
                <w:color w:val="000000" w:themeColor="text1"/>
                <w:sz w:val="24"/>
                <w:szCs w:val="24"/>
              </w:rPr>
              <w:t>в том числе и</w:t>
            </w:r>
            <w:r w:rsidR="009A372C" w:rsidRPr="009A372C">
              <w:rPr>
                <w:i/>
                <w:color w:val="282828"/>
                <w:sz w:val="24"/>
                <w:szCs w:val="24"/>
              </w:rPr>
              <w:t xml:space="preserve">ные межбюджетные трансферты </w:t>
            </w:r>
          </w:p>
        </w:tc>
        <w:tc>
          <w:tcPr>
            <w:tcW w:w="1559" w:type="dxa"/>
            <w:vAlign w:val="center"/>
          </w:tcPr>
          <w:p w14:paraId="47BA9D0A" w14:textId="77777777" w:rsidR="002367DC" w:rsidRPr="00CD0A98" w:rsidRDefault="0083386F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0A98">
              <w:rPr>
                <w:i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14:paraId="5D275283" w14:textId="77777777" w:rsidR="002367DC" w:rsidRPr="00CD0A98" w:rsidRDefault="00AE4279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992" w:type="dxa"/>
            <w:vAlign w:val="center"/>
          </w:tcPr>
          <w:p w14:paraId="4895492D" w14:textId="77777777" w:rsidR="002367DC" w:rsidRPr="00CD0A98" w:rsidRDefault="00AE427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367DC" w:rsidRPr="00E06654" w14:paraId="4F03B7B6" w14:textId="77777777" w:rsidTr="00751BE7">
        <w:tc>
          <w:tcPr>
            <w:tcW w:w="5817" w:type="dxa"/>
          </w:tcPr>
          <w:p w14:paraId="041CF4C7" w14:textId="77777777"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14:paraId="65E730E3" w14:textId="77777777" w:rsidR="002367DC" w:rsidRPr="00CD0A98" w:rsidRDefault="0030673B" w:rsidP="0009254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42 344,5</w:t>
            </w:r>
          </w:p>
        </w:tc>
        <w:tc>
          <w:tcPr>
            <w:tcW w:w="1701" w:type="dxa"/>
            <w:vAlign w:val="center"/>
          </w:tcPr>
          <w:p w14:paraId="714B4FF3" w14:textId="77777777" w:rsidR="002367DC" w:rsidRPr="00CD0A98" w:rsidRDefault="00AE4279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42 104,0</w:t>
            </w:r>
          </w:p>
        </w:tc>
        <w:tc>
          <w:tcPr>
            <w:tcW w:w="992" w:type="dxa"/>
            <w:vAlign w:val="center"/>
          </w:tcPr>
          <w:p w14:paraId="71471529" w14:textId="77777777" w:rsidR="002367DC" w:rsidRPr="00CD0A98" w:rsidRDefault="00AE4279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AE4279">
              <w:rPr>
                <w:i/>
                <w:color w:val="000000" w:themeColor="text1"/>
                <w:sz w:val="24"/>
                <w:szCs w:val="24"/>
              </w:rPr>
              <w:t>99,4</w:t>
            </w:r>
          </w:p>
        </w:tc>
      </w:tr>
      <w:tr w:rsidR="00AE4279" w:rsidRPr="00290609" w14:paraId="01415F7C" w14:textId="77777777" w:rsidTr="00751BE7">
        <w:tc>
          <w:tcPr>
            <w:tcW w:w="5817" w:type="dxa"/>
          </w:tcPr>
          <w:p w14:paraId="5CAB97A8" w14:textId="77777777" w:rsidR="00AE4279" w:rsidRPr="00662BF5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0673B">
              <w:rPr>
                <w:b/>
                <w:bCs/>
                <w:color w:val="000000" w:themeColor="text1"/>
                <w:sz w:val="24"/>
                <w:szCs w:val="24"/>
              </w:rPr>
              <w:t>Комплекс процессных мероприятий «Создание условий для развития сельскохозяйственной деятельности малых форм хозяйствования»</w:t>
            </w:r>
          </w:p>
        </w:tc>
        <w:tc>
          <w:tcPr>
            <w:tcW w:w="1559" w:type="dxa"/>
            <w:vAlign w:val="center"/>
          </w:tcPr>
          <w:p w14:paraId="3DE6005E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809,1</w:t>
            </w:r>
          </w:p>
        </w:tc>
        <w:tc>
          <w:tcPr>
            <w:tcW w:w="1701" w:type="dxa"/>
            <w:vAlign w:val="center"/>
          </w:tcPr>
          <w:p w14:paraId="3BA8E50C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809,1</w:t>
            </w:r>
          </w:p>
        </w:tc>
        <w:tc>
          <w:tcPr>
            <w:tcW w:w="992" w:type="dxa"/>
            <w:vAlign w:val="center"/>
          </w:tcPr>
          <w:p w14:paraId="5967E176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E4279" w:rsidRPr="00290609" w14:paraId="7D7F9AA8" w14:textId="77777777" w:rsidTr="00751BE7">
        <w:tc>
          <w:tcPr>
            <w:tcW w:w="5817" w:type="dxa"/>
          </w:tcPr>
          <w:p w14:paraId="43F8D5F0" w14:textId="77777777" w:rsidR="00AE4279" w:rsidRPr="00830DB5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14:paraId="3C343361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809,1</w:t>
            </w:r>
          </w:p>
        </w:tc>
        <w:tc>
          <w:tcPr>
            <w:tcW w:w="1701" w:type="dxa"/>
            <w:vAlign w:val="center"/>
          </w:tcPr>
          <w:p w14:paraId="39A3D15A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809,1</w:t>
            </w:r>
          </w:p>
        </w:tc>
        <w:tc>
          <w:tcPr>
            <w:tcW w:w="992" w:type="dxa"/>
            <w:vAlign w:val="center"/>
          </w:tcPr>
          <w:p w14:paraId="5CA33D9D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E4279" w:rsidRPr="00290609" w14:paraId="2C0244E8" w14:textId="77777777" w:rsidTr="00751BE7">
        <w:tc>
          <w:tcPr>
            <w:tcW w:w="5817" w:type="dxa"/>
          </w:tcPr>
          <w:p w14:paraId="235D0B14" w14:textId="77777777" w:rsidR="00AE4279" w:rsidRPr="00830DB5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14:paraId="437ED568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0A98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14:paraId="73CDDA22" w14:textId="77777777" w:rsidR="00AE4279" w:rsidRPr="00CD0A98" w:rsidRDefault="00AE4279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CD0A98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14:paraId="3B364503" w14:textId="77777777" w:rsidR="00AE4279" w:rsidRPr="00CD0A98" w:rsidRDefault="000D5588" w:rsidP="00AE42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</w:t>
            </w:r>
          </w:p>
        </w:tc>
      </w:tr>
      <w:tr w:rsidR="00A7657B" w:rsidRPr="00290609" w14:paraId="1729B15B" w14:textId="77777777" w:rsidTr="00751BE7">
        <w:tc>
          <w:tcPr>
            <w:tcW w:w="5817" w:type="dxa"/>
          </w:tcPr>
          <w:p w14:paraId="6E1A3053" w14:textId="77777777" w:rsidR="00A7657B" w:rsidRPr="00830DB5" w:rsidRDefault="00FF15D0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FF15D0">
              <w:rPr>
                <w:b/>
                <w:bCs/>
                <w:color w:val="000000" w:themeColor="text1"/>
                <w:sz w:val="24"/>
                <w:szCs w:val="24"/>
              </w:rPr>
              <w:t xml:space="preserve">Комплекс процессных мероприятий </w:t>
            </w:r>
            <w:r w:rsidR="00A7657B"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BF5D62" w:rsidRPr="00BF5D62">
              <w:rPr>
                <w:b/>
                <w:bCs/>
                <w:color w:val="000000" w:themeColor="text1"/>
                <w:sz w:val="24"/>
                <w:szCs w:val="24"/>
              </w:rPr>
              <w:t>Создание условий для устойчивого развития сельских территорий</w:t>
            </w:r>
            <w:r w:rsidR="00A7657B" w:rsidRPr="00830DB5">
              <w:rPr>
                <w:b/>
                <w:bCs/>
                <w:color w:val="000000" w:themeColor="text1"/>
                <w:sz w:val="24"/>
                <w:szCs w:val="24"/>
              </w:rPr>
              <w:t>» в т.ч.:</w:t>
            </w:r>
          </w:p>
        </w:tc>
        <w:tc>
          <w:tcPr>
            <w:tcW w:w="1559" w:type="dxa"/>
            <w:vAlign w:val="center"/>
          </w:tcPr>
          <w:p w14:paraId="7DBCDB42" w14:textId="77777777" w:rsidR="00A7657B" w:rsidRPr="00763E55" w:rsidRDefault="000D558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28 307,9</w:t>
            </w:r>
          </w:p>
        </w:tc>
        <w:tc>
          <w:tcPr>
            <w:tcW w:w="1701" w:type="dxa"/>
            <w:vAlign w:val="center"/>
          </w:tcPr>
          <w:p w14:paraId="51345D99" w14:textId="77777777" w:rsidR="00A7657B" w:rsidRPr="00CD0A98" w:rsidRDefault="005125D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27 940,1</w:t>
            </w:r>
          </w:p>
        </w:tc>
        <w:tc>
          <w:tcPr>
            <w:tcW w:w="992" w:type="dxa"/>
            <w:vAlign w:val="center"/>
          </w:tcPr>
          <w:p w14:paraId="60F7A2B4" w14:textId="77777777" w:rsidR="00A7657B" w:rsidRPr="00CD0A98" w:rsidRDefault="00AE4279" w:rsidP="005125D8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98,7</w:t>
            </w:r>
          </w:p>
        </w:tc>
      </w:tr>
      <w:tr w:rsidR="00A7657B" w:rsidRPr="00290609" w14:paraId="313B087B" w14:textId="77777777" w:rsidTr="00751BE7">
        <w:tc>
          <w:tcPr>
            <w:tcW w:w="5817" w:type="dxa"/>
          </w:tcPr>
          <w:p w14:paraId="35859AFE" w14:textId="77777777"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14:paraId="6197DF2F" w14:textId="77777777" w:rsidR="00A7657B" w:rsidRPr="00763E55" w:rsidRDefault="00763E55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763E55">
              <w:rPr>
                <w:i/>
                <w:sz w:val="24"/>
                <w:szCs w:val="24"/>
              </w:rPr>
              <w:t>26 055,0</w:t>
            </w:r>
          </w:p>
        </w:tc>
        <w:tc>
          <w:tcPr>
            <w:tcW w:w="1701" w:type="dxa"/>
            <w:vAlign w:val="center"/>
          </w:tcPr>
          <w:p w14:paraId="1A59F0E8" w14:textId="77777777" w:rsidR="00A7657B" w:rsidRPr="00CD0A98" w:rsidRDefault="00AE427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25 687,2</w:t>
            </w:r>
          </w:p>
        </w:tc>
        <w:tc>
          <w:tcPr>
            <w:tcW w:w="992" w:type="dxa"/>
            <w:vAlign w:val="center"/>
          </w:tcPr>
          <w:p w14:paraId="077BBE2A" w14:textId="77777777" w:rsidR="00A7657B" w:rsidRPr="00CD0A98" w:rsidRDefault="00AE4279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98,6</w:t>
            </w:r>
          </w:p>
        </w:tc>
      </w:tr>
      <w:tr w:rsidR="00A7657B" w:rsidRPr="00290609" w14:paraId="603A785F" w14:textId="77777777" w:rsidTr="00751BE7">
        <w:tc>
          <w:tcPr>
            <w:tcW w:w="5817" w:type="dxa"/>
          </w:tcPr>
          <w:p w14:paraId="40C12B81" w14:textId="77777777"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14:paraId="4DAEBF04" w14:textId="77777777" w:rsidR="00E50FDF" w:rsidRPr="00763E55" w:rsidRDefault="000D5588" w:rsidP="00E50FD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2 252,9</w:t>
            </w:r>
          </w:p>
        </w:tc>
        <w:tc>
          <w:tcPr>
            <w:tcW w:w="1701" w:type="dxa"/>
            <w:vAlign w:val="center"/>
          </w:tcPr>
          <w:p w14:paraId="43E2DD69" w14:textId="77777777" w:rsidR="00A7657B" w:rsidRPr="00CD0A98" w:rsidRDefault="005125D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2 252,9</w:t>
            </w:r>
          </w:p>
        </w:tc>
        <w:tc>
          <w:tcPr>
            <w:tcW w:w="992" w:type="dxa"/>
            <w:vAlign w:val="center"/>
          </w:tcPr>
          <w:p w14:paraId="7154E0A1" w14:textId="77777777" w:rsidR="00A7657B" w:rsidRPr="00CD0A98" w:rsidRDefault="00AE427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367DC" w:rsidRPr="00290609" w14:paraId="6EFE1240" w14:textId="77777777" w:rsidTr="00751BE7">
        <w:tc>
          <w:tcPr>
            <w:tcW w:w="5817" w:type="dxa"/>
          </w:tcPr>
          <w:p w14:paraId="3E28C654" w14:textId="77777777" w:rsidR="002367DC" w:rsidRPr="00227B6F" w:rsidRDefault="002367DC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 xml:space="preserve">Итого </w:t>
            </w:r>
            <w:r w:rsidR="00B4613C" w:rsidRPr="006804CD">
              <w:rPr>
                <w:b/>
                <w:i/>
                <w:color w:val="000000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14:paraId="3D4D5AFC" w14:textId="77777777" w:rsidR="002367DC" w:rsidRPr="00763E55" w:rsidRDefault="005125D8" w:rsidP="0083386F">
            <w:pPr>
              <w:jc w:val="center"/>
              <w:rPr>
                <w:b/>
              </w:rPr>
            </w:pPr>
            <w:r>
              <w:rPr>
                <w:b/>
              </w:rPr>
              <w:t>72 461,4</w:t>
            </w:r>
          </w:p>
        </w:tc>
        <w:tc>
          <w:tcPr>
            <w:tcW w:w="1701" w:type="dxa"/>
            <w:vAlign w:val="center"/>
          </w:tcPr>
          <w:p w14:paraId="5BA8408C" w14:textId="77777777" w:rsidR="002367DC" w:rsidRPr="006405BA" w:rsidRDefault="00FC4474" w:rsidP="00F80C05">
            <w:pPr>
              <w:jc w:val="center"/>
              <w:rPr>
                <w:b/>
              </w:rPr>
            </w:pPr>
            <w:r>
              <w:rPr>
                <w:b/>
              </w:rPr>
              <w:t>71 853,2</w:t>
            </w:r>
          </w:p>
        </w:tc>
        <w:tc>
          <w:tcPr>
            <w:tcW w:w="992" w:type="dxa"/>
            <w:vAlign w:val="center"/>
          </w:tcPr>
          <w:p w14:paraId="60C1343E" w14:textId="77777777" w:rsidR="002367DC" w:rsidRPr="006405BA" w:rsidRDefault="00AE4279" w:rsidP="00A576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99,2</w:t>
            </w:r>
          </w:p>
        </w:tc>
      </w:tr>
      <w:tr w:rsidR="006852B8" w:rsidRPr="00290609" w14:paraId="543CDEF9" w14:textId="77777777" w:rsidTr="00751BE7">
        <w:tc>
          <w:tcPr>
            <w:tcW w:w="5817" w:type="dxa"/>
          </w:tcPr>
          <w:p w14:paraId="240F1863" w14:textId="77777777" w:rsidR="006852B8" w:rsidRPr="00830DB5" w:rsidRDefault="00046E37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14:paraId="7227609C" w14:textId="77777777" w:rsidR="006852B8" w:rsidRPr="00AE4279" w:rsidRDefault="00AE4279" w:rsidP="0083386F">
            <w:pPr>
              <w:jc w:val="center"/>
            </w:pPr>
            <w:r w:rsidRPr="00AE4279">
              <w:t>27 864,1</w:t>
            </w:r>
          </w:p>
        </w:tc>
        <w:tc>
          <w:tcPr>
            <w:tcW w:w="1701" w:type="dxa"/>
            <w:vAlign w:val="center"/>
          </w:tcPr>
          <w:p w14:paraId="6BB227EC" w14:textId="77777777" w:rsidR="006852B8" w:rsidRPr="006405BA" w:rsidRDefault="00874005" w:rsidP="00F80C05">
            <w:pPr>
              <w:jc w:val="center"/>
            </w:pPr>
            <w:r>
              <w:t>27 496,3</w:t>
            </w:r>
          </w:p>
        </w:tc>
        <w:tc>
          <w:tcPr>
            <w:tcW w:w="992" w:type="dxa"/>
            <w:vAlign w:val="center"/>
          </w:tcPr>
          <w:p w14:paraId="2CB26E44" w14:textId="77777777" w:rsidR="006852B8" w:rsidRPr="006405BA" w:rsidRDefault="00874005" w:rsidP="00A5760D">
            <w:pPr>
              <w:jc w:val="center"/>
              <w:rPr>
                <w:bCs/>
              </w:rPr>
            </w:pPr>
            <w:r>
              <w:rPr>
                <w:bCs/>
              </w:rPr>
              <w:t>98,7</w:t>
            </w:r>
          </w:p>
        </w:tc>
      </w:tr>
      <w:tr w:rsidR="006852B8" w:rsidRPr="00290609" w14:paraId="1CC0739B" w14:textId="77777777" w:rsidTr="00751BE7">
        <w:tc>
          <w:tcPr>
            <w:tcW w:w="5817" w:type="dxa"/>
          </w:tcPr>
          <w:p w14:paraId="3E42E01B" w14:textId="77777777" w:rsidR="006852B8" w:rsidRPr="00830DB5" w:rsidRDefault="006852B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14:paraId="269C49FF" w14:textId="77777777" w:rsidR="006852B8" w:rsidRPr="00AE4279" w:rsidRDefault="005125D8" w:rsidP="0009254E">
            <w:pPr>
              <w:jc w:val="center"/>
            </w:pPr>
            <w:r>
              <w:t>44 597,3</w:t>
            </w:r>
          </w:p>
        </w:tc>
        <w:tc>
          <w:tcPr>
            <w:tcW w:w="1701" w:type="dxa"/>
            <w:vAlign w:val="center"/>
          </w:tcPr>
          <w:p w14:paraId="54CF7B7A" w14:textId="77777777" w:rsidR="006852B8" w:rsidRPr="006405BA" w:rsidRDefault="00FC4474" w:rsidP="00F80C05">
            <w:pPr>
              <w:jc w:val="center"/>
            </w:pPr>
            <w:r>
              <w:t>44356,9</w:t>
            </w:r>
          </w:p>
        </w:tc>
        <w:tc>
          <w:tcPr>
            <w:tcW w:w="992" w:type="dxa"/>
            <w:vAlign w:val="center"/>
          </w:tcPr>
          <w:p w14:paraId="36C0C7DE" w14:textId="77777777" w:rsidR="006852B8" w:rsidRPr="006405BA" w:rsidRDefault="00874005" w:rsidP="00A5760D">
            <w:pPr>
              <w:jc w:val="center"/>
              <w:rPr>
                <w:bCs/>
              </w:rPr>
            </w:pPr>
            <w:r>
              <w:rPr>
                <w:bCs/>
              </w:rPr>
              <w:t>99,5</w:t>
            </w:r>
          </w:p>
        </w:tc>
      </w:tr>
    </w:tbl>
    <w:p w14:paraId="1E1FC0A0" w14:textId="77777777" w:rsidR="00A7657B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14:paraId="432D8042" w14:textId="77777777" w:rsidR="00892799" w:rsidRDefault="00892799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14:paraId="439E3E6A" w14:textId="77777777" w:rsidR="00892799" w:rsidRDefault="00892799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lastRenderedPageBreak/>
        <w:drawing>
          <wp:inline distT="0" distB="0" distL="0" distR="0" wp14:anchorId="74AFCC72" wp14:editId="1743203C">
            <wp:extent cx="5753100" cy="1924050"/>
            <wp:effectExtent l="0" t="0" r="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8CD4B91" w14:textId="77777777" w:rsidR="00892799" w:rsidRDefault="00892799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14:paraId="66D8B218" w14:textId="77777777" w:rsidR="00892799" w:rsidRDefault="00892799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14:paraId="22353A4E" w14:textId="77777777" w:rsidR="006E480B" w:rsidRPr="00FD2129" w:rsidRDefault="00A7657B" w:rsidP="00892799">
      <w:pPr>
        <w:pStyle w:val="a3"/>
        <w:tabs>
          <w:tab w:val="left" w:pos="708"/>
        </w:tabs>
        <w:spacing w:line="240" w:lineRule="auto"/>
        <w:ind w:firstLine="567"/>
        <w:contextualSpacing/>
        <w:jc w:val="both"/>
        <w:rPr>
          <w:color w:val="000000" w:themeColor="text1"/>
          <w:szCs w:val="28"/>
        </w:rPr>
      </w:pPr>
      <w:r w:rsidRPr="00FD2129">
        <w:rPr>
          <w:color w:val="000000" w:themeColor="text1"/>
          <w:szCs w:val="28"/>
        </w:rPr>
        <w:t>Средства программы на</w:t>
      </w:r>
      <w:r w:rsidR="00FD7346">
        <w:rPr>
          <w:color w:val="000000" w:themeColor="text1"/>
          <w:szCs w:val="28"/>
        </w:rPr>
        <w:t xml:space="preserve">правлены на выплату субсидий сельскохозяйственным товаропроизводителям </w:t>
      </w:r>
      <w:r w:rsidRPr="00FD2129">
        <w:rPr>
          <w:color w:val="000000" w:themeColor="text1"/>
          <w:szCs w:val="28"/>
        </w:rPr>
        <w:t>и носят заявительный характер.</w:t>
      </w:r>
    </w:p>
    <w:p w14:paraId="6F0A9847" w14:textId="77777777" w:rsidR="006E480B" w:rsidRPr="00FD2129" w:rsidRDefault="006E480B" w:rsidP="00892799">
      <w:pPr>
        <w:ind w:right="-61" w:firstLine="567"/>
        <w:contextualSpacing/>
        <w:jc w:val="both"/>
        <w:rPr>
          <w:color w:val="000000" w:themeColor="text1"/>
          <w:sz w:val="28"/>
          <w:szCs w:val="28"/>
        </w:rPr>
      </w:pPr>
      <w:r w:rsidRPr="00FD2129">
        <w:rPr>
          <w:color w:val="000000" w:themeColor="text1"/>
          <w:sz w:val="28"/>
          <w:szCs w:val="28"/>
        </w:rPr>
        <w:t xml:space="preserve">Средства направлены </w:t>
      </w:r>
      <w:r w:rsidR="00F23E82" w:rsidRPr="00F23E82">
        <w:rPr>
          <w:color w:val="000000" w:themeColor="text1"/>
          <w:sz w:val="28"/>
          <w:szCs w:val="28"/>
        </w:rPr>
        <w:t>на поддержку растениеводства, животноводства, рыбохозяйственного комплекса и деятельности по заготовке и переработке дикоросов</w:t>
      </w:r>
      <w:r w:rsidR="00BF5D62">
        <w:rPr>
          <w:color w:val="000000" w:themeColor="text1"/>
          <w:sz w:val="28"/>
          <w:szCs w:val="28"/>
        </w:rPr>
        <w:t>,</w:t>
      </w:r>
      <w:r w:rsidR="00FD2129" w:rsidRPr="00FD2129">
        <w:rPr>
          <w:color w:val="000000" w:themeColor="text1"/>
          <w:sz w:val="28"/>
          <w:szCs w:val="28"/>
        </w:rPr>
        <w:t xml:space="preserve"> развитие рыночной инфраструктуры обслуживания сельского населения, организация эффективных схем торгового и бытового обслуживания жителей населенных пунктов, расположенных в сельской местности</w:t>
      </w:r>
      <w:r w:rsidRPr="00FD2129">
        <w:rPr>
          <w:color w:val="000000" w:themeColor="text1"/>
          <w:sz w:val="28"/>
          <w:szCs w:val="28"/>
        </w:rPr>
        <w:t xml:space="preserve">. </w:t>
      </w:r>
    </w:p>
    <w:p w14:paraId="0480C2C0" w14:textId="77777777" w:rsidR="00F46D94" w:rsidRPr="00F46D94" w:rsidRDefault="00F23E82" w:rsidP="00F46D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46D94" w:rsidRPr="00F46D94">
        <w:rPr>
          <w:sz w:val="28"/>
          <w:szCs w:val="28"/>
        </w:rPr>
        <w:t xml:space="preserve"> 2024 год</w:t>
      </w:r>
      <w:r>
        <w:rPr>
          <w:sz w:val="28"/>
          <w:szCs w:val="28"/>
        </w:rPr>
        <w:t>у</w:t>
      </w:r>
      <w:r w:rsidR="00F46D94" w:rsidRPr="00F46D94">
        <w:rPr>
          <w:sz w:val="28"/>
          <w:szCs w:val="28"/>
        </w:rPr>
        <w:t xml:space="preserve"> в рамках переданных полномочий в соответствии с Законом Ханты-Мансийского автономного округа – Югры от 16.12.2010 № 228-оз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поддержки сельскохозяйственного производства и деятельности по заготовке и переработке дикоросов» за счет бюджета округа выплачены субсидии получателям – крестьянским (фермерским) хозяйствам и предприятиям АПК:</w:t>
      </w:r>
    </w:p>
    <w:p w14:paraId="5ABBE30A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t>на поддержку животноводства (производство молока и мяса) - 12 КФХ в размере 25</w:t>
      </w:r>
      <w:r w:rsidR="00396755">
        <w:rPr>
          <w:sz w:val="28"/>
          <w:szCs w:val="28"/>
        </w:rPr>
        <w:t> 356,2</w:t>
      </w:r>
      <w:r w:rsidRPr="00F23E82">
        <w:rPr>
          <w:sz w:val="28"/>
          <w:szCs w:val="28"/>
        </w:rPr>
        <w:t xml:space="preserve"> тыс. руб.; </w:t>
      </w:r>
    </w:p>
    <w:p w14:paraId="7501E5AC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t xml:space="preserve">на содержание маточного поголовья сельскохозяйственных животных 38 ЛПХ – на общую сумму 903,3 тыс. руб.  </w:t>
      </w:r>
    </w:p>
    <w:p w14:paraId="64D4FF07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</w:p>
    <w:p w14:paraId="5A48A002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t>На финансовое обеспечение затрат сельскохозяйственным товаропроизводителям Нижневартовского района подвергшимся подтоплению в весенне-летний период 2024 года, предоставлены 7 КФХ иные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ХМАО – Югры в размере 15 844,5 тыс. руб.</w:t>
      </w:r>
    </w:p>
    <w:p w14:paraId="2F2F5F38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</w:p>
    <w:p w14:paraId="4764AFCD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t xml:space="preserve">В рамках реализации мероприятий подпрограммы, из местного бюджета: </w:t>
      </w:r>
    </w:p>
    <w:p w14:paraId="7CB917BF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t>на возмещение части затрат на уплату за пользование электроэнергией, выплачен</w:t>
      </w:r>
      <w:r w:rsidR="0048660F">
        <w:rPr>
          <w:sz w:val="28"/>
          <w:szCs w:val="28"/>
        </w:rPr>
        <w:t>ы</w:t>
      </w:r>
      <w:r w:rsidRPr="00F23E82">
        <w:rPr>
          <w:sz w:val="28"/>
          <w:szCs w:val="28"/>
        </w:rPr>
        <w:t xml:space="preserve"> 2 КФХ на сумму 809,1 тыс. руб.;</w:t>
      </w:r>
    </w:p>
    <w:p w14:paraId="63D0F724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t xml:space="preserve">на развитие рыночной инфраструктуры обслуживания сельского населения муниципальному казенному торгово-розничному предприятию «Корлики» </w:t>
      </w:r>
      <w:r w:rsidR="0048660F" w:rsidRPr="0048660F">
        <w:rPr>
          <w:sz w:val="28"/>
          <w:szCs w:val="28"/>
        </w:rPr>
        <w:t>выплачены</w:t>
      </w:r>
      <w:r w:rsidRPr="00F23E82">
        <w:rPr>
          <w:sz w:val="28"/>
          <w:szCs w:val="28"/>
        </w:rPr>
        <w:t xml:space="preserve"> субсидии на финансовое обеспечение затрат в размере </w:t>
      </w:r>
      <w:r w:rsidR="00EC21D6" w:rsidRPr="00EC21D6">
        <w:rPr>
          <w:sz w:val="28"/>
          <w:szCs w:val="28"/>
        </w:rPr>
        <w:t>25</w:t>
      </w:r>
      <w:r w:rsidR="00EC21D6">
        <w:rPr>
          <w:sz w:val="28"/>
          <w:szCs w:val="28"/>
        </w:rPr>
        <w:t> </w:t>
      </w:r>
      <w:r w:rsidR="00EC21D6" w:rsidRPr="00EC21D6">
        <w:rPr>
          <w:sz w:val="28"/>
          <w:szCs w:val="28"/>
        </w:rPr>
        <w:t>687</w:t>
      </w:r>
      <w:r w:rsidR="00EC21D6">
        <w:rPr>
          <w:sz w:val="28"/>
          <w:szCs w:val="28"/>
        </w:rPr>
        <w:t>,</w:t>
      </w:r>
      <w:r w:rsidR="00EC21D6" w:rsidRPr="00EC21D6">
        <w:rPr>
          <w:sz w:val="28"/>
          <w:szCs w:val="28"/>
        </w:rPr>
        <w:t xml:space="preserve">2 </w:t>
      </w:r>
      <w:r w:rsidRPr="00F23E82">
        <w:rPr>
          <w:sz w:val="28"/>
          <w:szCs w:val="28"/>
        </w:rPr>
        <w:t xml:space="preserve">тыс. руб. </w:t>
      </w:r>
    </w:p>
    <w:p w14:paraId="62A60A8D" w14:textId="77777777" w:rsidR="00F23E82" w:rsidRPr="00F23E8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t xml:space="preserve">на иные межбюджетные трансферты бюджетам поселений района на развитие пушного клеточного звероводства </w:t>
      </w:r>
      <w:proofErr w:type="spellStart"/>
      <w:r w:rsidRPr="00F23E82">
        <w:rPr>
          <w:sz w:val="28"/>
          <w:szCs w:val="28"/>
        </w:rPr>
        <w:t>Охтеурской</w:t>
      </w:r>
      <w:proofErr w:type="spellEnd"/>
      <w:r w:rsidRPr="00F23E82">
        <w:rPr>
          <w:sz w:val="28"/>
          <w:szCs w:val="28"/>
        </w:rPr>
        <w:t xml:space="preserve"> звероферме 1 000,0 тыс. руб.</w:t>
      </w:r>
    </w:p>
    <w:p w14:paraId="16EFA156" w14:textId="77777777" w:rsidR="00482EC2" w:rsidRDefault="00F23E82" w:rsidP="00F23E82">
      <w:pPr>
        <w:ind w:firstLine="567"/>
        <w:jc w:val="both"/>
        <w:rPr>
          <w:sz w:val="28"/>
          <w:szCs w:val="28"/>
        </w:rPr>
      </w:pPr>
      <w:r w:rsidRPr="00F23E82">
        <w:rPr>
          <w:sz w:val="28"/>
          <w:szCs w:val="28"/>
        </w:rPr>
        <w:lastRenderedPageBreak/>
        <w:t xml:space="preserve">На возмещение фактических расходов (компенсации) по доставке продукции (товаров) хозяйствующих субъектов водным транспортом на основании постановления Правительства Ханты-Мансийского автономного округа ‒ Югры от 25 ноября 2008 года № 240-п «О возмещении транспортных расходов по доставке продукции (товаров) на территории Ханты-Мансийского автономного округа – Югры с ограниченными сроками завоза грузов» муниципальному казенному торгово-розничному предприятию «Корлики», </w:t>
      </w:r>
      <w:r w:rsidR="0048660F" w:rsidRPr="0048660F">
        <w:rPr>
          <w:sz w:val="28"/>
          <w:szCs w:val="28"/>
        </w:rPr>
        <w:t>выплачены</w:t>
      </w:r>
      <w:r w:rsidR="000D5588">
        <w:rPr>
          <w:sz w:val="28"/>
          <w:szCs w:val="28"/>
        </w:rPr>
        <w:t xml:space="preserve"> 2 252,9</w:t>
      </w:r>
      <w:r w:rsidRPr="00F23E82">
        <w:rPr>
          <w:sz w:val="28"/>
          <w:szCs w:val="28"/>
        </w:rPr>
        <w:t xml:space="preserve"> тыс. руб.</w:t>
      </w:r>
    </w:p>
    <w:p w14:paraId="020D191E" w14:textId="77777777" w:rsidR="001B2FAE" w:rsidRDefault="001B2FAE" w:rsidP="00B73B66">
      <w:pPr>
        <w:ind w:firstLine="567"/>
        <w:jc w:val="both"/>
        <w:rPr>
          <w:sz w:val="20"/>
          <w:szCs w:val="20"/>
        </w:rPr>
      </w:pPr>
    </w:p>
    <w:p w14:paraId="4B894234" w14:textId="77777777" w:rsidR="001B2FAE" w:rsidRDefault="001B2FAE" w:rsidP="00B73B66">
      <w:pPr>
        <w:ind w:firstLine="567"/>
        <w:jc w:val="both"/>
        <w:rPr>
          <w:sz w:val="20"/>
          <w:szCs w:val="20"/>
        </w:rPr>
      </w:pPr>
    </w:p>
    <w:p w14:paraId="6BBDA878" w14:textId="77777777" w:rsidR="001B2FAE" w:rsidRDefault="001B2FAE" w:rsidP="00B73B66">
      <w:pPr>
        <w:ind w:firstLine="567"/>
        <w:jc w:val="both"/>
        <w:rPr>
          <w:sz w:val="20"/>
          <w:szCs w:val="20"/>
        </w:rPr>
      </w:pPr>
    </w:p>
    <w:p w14:paraId="65F503CB" w14:textId="77777777" w:rsidR="001B2FAE" w:rsidRDefault="001B2FAE" w:rsidP="00B73B66">
      <w:pPr>
        <w:ind w:firstLine="567"/>
        <w:jc w:val="both"/>
        <w:rPr>
          <w:sz w:val="20"/>
          <w:szCs w:val="20"/>
        </w:rPr>
      </w:pPr>
    </w:p>
    <w:p w14:paraId="039F7ADC" w14:textId="77777777" w:rsidR="001B2FAE" w:rsidRPr="00E90CBB" w:rsidRDefault="001B2FAE">
      <w:pPr>
        <w:ind w:firstLine="567"/>
        <w:jc w:val="both"/>
        <w:rPr>
          <w:sz w:val="20"/>
          <w:szCs w:val="20"/>
        </w:rPr>
      </w:pPr>
    </w:p>
    <w:sectPr w:rsidR="001B2FAE" w:rsidRPr="00E90CBB" w:rsidSect="00972D45">
      <w:pgSz w:w="11906" w:h="16838"/>
      <w:pgMar w:top="709" w:right="849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7B"/>
    <w:rsid w:val="000002A1"/>
    <w:rsid w:val="00001603"/>
    <w:rsid w:val="00007363"/>
    <w:rsid w:val="00010516"/>
    <w:rsid w:val="000113B4"/>
    <w:rsid w:val="00014DDD"/>
    <w:rsid w:val="00015978"/>
    <w:rsid w:val="000205A9"/>
    <w:rsid w:val="00024076"/>
    <w:rsid w:val="00027FFE"/>
    <w:rsid w:val="00030144"/>
    <w:rsid w:val="00032CAF"/>
    <w:rsid w:val="00036564"/>
    <w:rsid w:val="0003677E"/>
    <w:rsid w:val="00041F33"/>
    <w:rsid w:val="000426BA"/>
    <w:rsid w:val="00046E37"/>
    <w:rsid w:val="00052159"/>
    <w:rsid w:val="00053696"/>
    <w:rsid w:val="000543E2"/>
    <w:rsid w:val="00055E38"/>
    <w:rsid w:val="00056B24"/>
    <w:rsid w:val="000577F8"/>
    <w:rsid w:val="00061737"/>
    <w:rsid w:val="00065F7E"/>
    <w:rsid w:val="000734D5"/>
    <w:rsid w:val="000775C9"/>
    <w:rsid w:val="0008146C"/>
    <w:rsid w:val="000818DB"/>
    <w:rsid w:val="00082207"/>
    <w:rsid w:val="00091D0C"/>
    <w:rsid w:val="00091D33"/>
    <w:rsid w:val="00091D69"/>
    <w:rsid w:val="0009254E"/>
    <w:rsid w:val="000948C1"/>
    <w:rsid w:val="000A2805"/>
    <w:rsid w:val="000A2BCD"/>
    <w:rsid w:val="000A3504"/>
    <w:rsid w:val="000A469D"/>
    <w:rsid w:val="000A6B4C"/>
    <w:rsid w:val="000B4B22"/>
    <w:rsid w:val="000B5AC3"/>
    <w:rsid w:val="000D0993"/>
    <w:rsid w:val="000D2F4A"/>
    <w:rsid w:val="000D497E"/>
    <w:rsid w:val="000D5588"/>
    <w:rsid w:val="000D5800"/>
    <w:rsid w:val="000E1C9D"/>
    <w:rsid w:val="000F4BBE"/>
    <w:rsid w:val="000F4F6F"/>
    <w:rsid w:val="000F504A"/>
    <w:rsid w:val="000F7CFC"/>
    <w:rsid w:val="0010029B"/>
    <w:rsid w:val="0010499C"/>
    <w:rsid w:val="00104B00"/>
    <w:rsid w:val="00111F68"/>
    <w:rsid w:val="00117113"/>
    <w:rsid w:val="00123332"/>
    <w:rsid w:val="0012434C"/>
    <w:rsid w:val="00126A9F"/>
    <w:rsid w:val="00130CD8"/>
    <w:rsid w:val="00135F84"/>
    <w:rsid w:val="001366AE"/>
    <w:rsid w:val="00145A23"/>
    <w:rsid w:val="00146B70"/>
    <w:rsid w:val="00151E85"/>
    <w:rsid w:val="001520A8"/>
    <w:rsid w:val="00155EF6"/>
    <w:rsid w:val="00156E1C"/>
    <w:rsid w:val="00165763"/>
    <w:rsid w:val="00166D66"/>
    <w:rsid w:val="00167F29"/>
    <w:rsid w:val="001708B4"/>
    <w:rsid w:val="00174F10"/>
    <w:rsid w:val="00176434"/>
    <w:rsid w:val="00183C1C"/>
    <w:rsid w:val="00186745"/>
    <w:rsid w:val="00190B19"/>
    <w:rsid w:val="00190B77"/>
    <w:rsid w:val="00194E93"/>
    <w:rsid w:val="001A3B73"/>
    <w:rsid w:val="001A6B75"/>
    <w:rsid w:val="001B1172"/>
    <w:rsid w:val="001B176A"/>
    <w:rsid w:val="001B2FAE"/>
    <w:rsid w:val="001B30B3"/>
    <w:rsid w:val="001B3CC9"/>
    <w:rsid w:val="001B4BBD"/>
    <w:rsid w:val="001B4CD2"/>
    <w:rsid w:val="001C44DA"/>
    <w:rsid w:val="001D274A"/>
    <w:rsid w:val="001D5506"/>
    <w:rsid w:val="001E0A84"/>
    <w:rsid w:val="001E6F8A"/>
    <w:rsid w:val="001E7BF9"/>
    <w:rsid w:val="001F7071"/>
    <w:rsid w:val="0020523A"/>
    <w:rsid w:val="002110B8"/>
    <w:rsid w:val="00212AC0"/>
    <w:rsid w:val="00214A6D"/>
    <w:rsid w:val="00215986"/>
    <w:rsid w:val="0022386E"/>
    <w:rsid w:val="00225930"/>
    <w:rsid w:val="00225A4B"/>
    <w:rsid w:val="00225B65"/>
    <w:rsid w:val="00226B74"/>
    <w:rsid w:val="00227B6F"/>
    <w:rsid w:val="00233F7F"/>
    <w:rsid w:val="002367DC"/>
    <w:rsid w:val="00241E64"/>
    <w:rsid w:val="00257EC6"/>
    <w:rsid w:val="002615C7"/>
    <w:rsid w:val="00263757"/>
    <w:rsid w:val="00267F01"/>
    <w:rsid w:val="00270E8A"/>
    <w:rsid w:val="00276FD9"/>
    <w:rsid w:val="00277083"/>
    <w:rsid w:val="00277099"/>
    <w:rsid w:val="00283BD0"/>
    <w:rsid w:val="0028626D"/>
    <w:rsid w:val="00290609"/>
    <w:rsid w:val="00290EC2"/>
    <w:rsid w:val="002A3927"/>
    <w:rsid w:val="002A41AF"/>
    <w:rsid w:val="002B19F7"/>
    <w:rsid w:val="002B22B8"/>
    <w:rsid w:val="002B2D81"/>
    <w:rsid w:val="002B3A89"/>
    <w:rsid w:val="002C6948"/>
    <w:rsid w:val="002D083A"/>
    <w:rsid w:val="002E0E4A"/>
    <w:rsid w:val="002E1782"/>
    <w:rsid w:val="002E7C06"/>
    <w:rsid w:val="002F4F88"/>
    <w:rsid w:val="002F57E0"/>
    <w:rsid w:val="002F6BF2"/>
    <w:rsid w:val="00300543"/>
    <w:rsid w:val="00301A89"/>
    <w:rsid w:val="0030673B"/>
    <w:rsid w:val="00307FFB"/>
    <w:rsid w:val="00314D1D"/>
    <w:rsid w:val="00316E01"/>
    <w:rsid w:val="0032555E"/>
    <w:rsid w:val="00330505"/>
    <w:rsid w:val="00330A47"/>
    <w:rsid w:val="003340FC"/>
    <w:rsid w:val="003353FA"/>
    <w:rsid w:val="00336772"/>
    <w:rsid w:val="0034343C"/>
    <w:rsid w:val="00343D24"/>
    <w:rsid w:val="00361588"/>
    <w:rsid w:val="003723A1"/>
    <w:rsid w:val="00374787"/>
    <w:rsid w:val="00375E80"/>
    <w:rsid w:val="00385DBE"/>
    <w:rsid w:val="00390D92"/>
    <w:rsid w:val="00396755"/>
    <w:rsid w:val="003972CA"/>
    <w:rsid w:val="003A09D9"/>
    <w:rsid w:val="003A1F41"/>
    <w:rsid w:val="003A4F90"/>
    <w:rsid w:val="003A6494"/>
    <w:rsid w:val="003B02D0"/>
    <w:rsid w:val="003B2BDF"/>
    <w:rsid w:val="003B5609"/>
    <w:rsid w:val="003B6388"/>
    <w:rsid w:val="003C317E"/>
    <w:rsid w:val="003C3FBD"/>
    <w:rsid w:val="003C411A"/>
    <w:rsid w:val="003C6613"/>
    <w:rsid w:val="003C686D"/>
    <w:rsid w:val="003C7BF0"/>
    <w:rsid w:val="003D2A07"/>
    <w:rsid w:val="003D67D2"/>
    <w:rsid w:val="003D729A"/>
    <w:rsid w:val="003D75B8"/>
    <w:rsid w:val="003E003E"/>
    <w:rsid w:val="003E0532"/>
    <w:rsid w:val="003E088E"/>
    <w:rsid w:val="003E5FB0"/>
    <w:rsid w:val="003E7244"/>
    <w:rsid w:val="003E758E"/>
    <w:rsid w:val="003F0801"/>
    <w:rsid w:val="003F330C"/>
    <w:rsid w:val="003F7C6F"/>
    <w:rsid w:val="00401D08"/>
    <w:rsid w:val="00404849"/>
    <w:rsid w:val="00406DA1"/>
    <w:rsid w:val="004078CD"/>
    <w:rsid w:val="004118F7"/>
    <w:rsid w:val="004120E8"/>
    <w:rsid w:val="004126A4"/>
    <w:rsid w:val="00416DD1"/>
    <w:rsid w:val="004171F9"/>
    <w:rsid w:val="004229CD"/>
    <w:rsid w:val="00437EAB"/>
    <w:rsid w:val="00441373"/>
    <w:rsid w:val="00444A94"/>
    <w:rsid w:val="0045438A"/>
    <w:rsid w:val="00455925"/>
    <w:rsid w:val="00464200"/>
    <w:rsid w:val="0046706A"/>
    <w:rsid w:val="004672BD"/>
    <w:rsid w:val="004714D0"/>
    <w:rsid w:val="00477541"/>
    <w:rsid w:val="00481DDD"/>
    <w:rsid w:val="00482EC2"/>
    <w:rsid w:val="00483D70"/>
    <w:rsid w:val="0048660F"/>
    <w:rsid w:val="00486B11"/>
    <w:rsid w:val="00487B3D"/>
    <w:rsid w:val="00491B8F"/>
    <w:rsid w:val="00491E6A"/>
    <w:rsid w:val="00494D22"/>
    <w:rsid w:val="00496698"/>
    <w:rsid w:val="004A1632"/>
    <w:rsid w:val="004A2F7D"/>
    <w:rsid w:val="004B01EB"/>
    <w:rsid w:val="004B0713"/>
    <w:rsid w:val="004B58AA"/>
    <w:rsid w:val="004C3F40"/>
    <w:rsid w:val="004D2C8C"/>
    <w:rsid w:val="004D4138"/>
    <w:rsid w:val="004F3FCA"/>
    <w:rsid w:val="00500D20"/>
    <w:rsid w:val="00506EE3"/>
    <w:rsid w:val="005125D8"/>
    <w:rsid w:val="00523405"/>
    <w:rsid w:val="0052493C"/>
    <w:rsid w:val="00532F20"/>
    <w:rsid w:val="00543E3C"/>
    <w:rsid w:val="005479FD"/>
    <w:rsid w:val="00550777"/>
    <w:rsid w:val="00554171"/>
    <w:rsid w:val="00560983"/>
    <w:rsid w:val="00564E0F"/>
    <w:rsid w:val="0057193E"/>
    <w:rsid w:val="00577379"/>
    <w:rsid w:val="00582418"/>
    <w:rsid w:val="00586279"/>
    <w:rsid w:val="00586D9E"/>
    <w:rsid w:val="00592EFA"/>
    <w:rsid w:val="00595B4C"/>
    <w:rsid w:val="005A0AA0"/>
    <w:rsid w:val="005A3772"/>
    <w:rsid w:val="005C2C24"/>
    <w:rsid w:val="005C5D14"/>
    <w:rsid w:val="005D3ADC"/>
    <w:rsid w:val="005D4836"/>
    <w:rsid w:val="005D5AB4"/>
    <w:rsid w:val="005D7485"/>
    <w:rsid w:val="005E1B0B"/>
    <w:rsid w:val="005E531A"/>
    <w:rsid w:val="005F4745"/>
    <w:rsid w:val="006001ED"/>
    <w:rsid w:val="0060162C"/>
    <w:rsid w:val="0060241F"/>
    <w:rsid w:val="0060688A"/>
    <w:rsid w:val="0060760E"/>
    <w:rsid w:val="006079D1"/>
    <w:rsid w:val="00607DC2"/>
    <w:rsid w:val="006100C8"/>
    <w:rsid w:val="006156E2"/>
    <w:rsid w:val="006262B3"/>
    <w:rsid w:val="00632467"/>
    <w:rsid w:val="0063539D"/>
    <w:rsid w:val="0063609C"/>
    <w:rsid w:val="006405BA"/>
    <w:rsid w:val="00644B7D"/>
    <w:rsid w:val="00647124"/>
    <w:rsid w:val="00650A33"/>
    <w:rsid w:val="00651B3C"/>
    <w:rsid w:val="00655C58"/>
    <w:rsid w:val="00661313"/>
    <w:rsid w:val="00662BF5"/>
    <w:rsid w:val="0066424E"/>
    <w:rsid w:val="0066501C"/>
    <w:rsid w:val="0066729D"/>
    <w:rsid w:val="00667A20"/>
    <w:rsid w:val="006731AF"/>
    <w:rsid w:val="006736C2"/>
    <w:rsid w:val="00673BA7"/>
    <w:rsid w:val="006747F3"/>
    <w:rsid w:val="00677CD7"/>
    <w:rsid w:val="006804CD"/>
    <w:rsid w:val="006852B8"/>
    <w:rsid w:val="00687EC2"/>
    <w:rsid w:val="006903A3"/>
    <w:rsid w:val="0069371E"/>
    <w:rsid w:val="0069585A"/>
    <w:rsid w:val="006A7722"/>
    <w:rsid w:val="006B079D"/>
    <w:rsid w:val="006B2E4F"/>
    <w:rsid w:val="006C363E"/>
    <w:rsid w:val="006C3887"/>
    <w:rsid w:val="006C3D9D"/>
    <w:rsid w:val="006C5DF3"/>
    <w:rsid w:val="006D1DE8"/>
    <w:rsid w:val="006D74F4"/>
    <w:rsid w:val="006E1547"/>
    <w:rsid w:val="006E480B"/>
    <w:rsid w:val="006E66D8"/>
    <w:rsid w:val="006F1957"/>
    <w:rsid w:val="006F6570"/>
    <w:rsid w:val="006F6E6A"/>
    <w:rsid w:val="007041CF"/>
    <w:rsid w:val="007078B2"/>
    <w:rsid w:val="0071065A"/>
    <w:rsid w:val="00711F0D"/>
    <w:rsid w:val="0071719B"/>
    <w:rsid w:val="00721928"/>
    <w:rsid w:val="0072280B"/>
    <w:rsid w:val="007229B8"/>
    <w:rsid w:val="00726CB0"/>
    <w:rsid w:val="00730D8E"/>
    <w:rsid w:val="00735549"/>
    <w:rsid w:val="00736786"/>
    <w:rsid w:val="00746EC6"/>
    <w:rsid w:val="00751BE7"/>
    <w:rsid w:val="0075310F"/>
    <w:rsid w:val="0075449F"/>
    <w:rsid w:val="007566AB"/>
    <w:rsid w:val="00763E55"/>
    <w:rsid w:val="00765F59"/>
    <w:rsid w:val="007666DE"/>
    <w:rsid w:val="0076736D"/>
    <w:rsid w:val="007678DC"/>
    <w:rsid w:val="007833E5"/>
    <w:rsid w:val="00783768"/>
    <w:rsid w:val="00791937"/>
    <w:rsid w:val="00792B43"/>
    <w:rsid w:val="007A0468"/>
    <w:rsid w:val="007A2544"/>
    <w:rsid w:val="007A2657"/>
    <w:rsid w:val="007A2FA7"/>
    <w:rsid w:val="007A5C59"/>
    <w:rsid w:val="007B34C3"/>
    <w:rsid w:val="007C02A8"/>
    <w:rsid w:val="007C1F12"/>
    <w:rsid w:val="007C4430"/>
    <w:rsid w:val="007C45B8"/>
    <w:rsid w:val="007C69B1"/>
    <w:rsid w:val="007C6D9E"/>
    <w:rsid w:val="007C72C4"/>
    <w:rsid w:val="007D3406"/>
    <w:rsid w:val="007D7665"/>
    <w:rsid w:val="007E27B3"/>
    <w:rsid w:val="007E28AB"/>
    <w:rsid w:val="007E3DCF"/>
    <w:rsid w:val="007E490B"/>
    <w:rsid w:val="007E5582"/>
    <w:rsid w:val="007E65D7"/>
    <w:rsid w:val="007F6512"/>
    <w:rsid w:val="00806332"/>
    <w:rsid w:val="008069CE"/>
    <w:rsid w:val="0081053C"/>
    <w:rsid w:val="00812A34"/>
    <w:rsid w:val="008135C6"/>
    <w:rsid w:val="00815642"/>
    <w:rsid w:val="00820651"/>
    <w:rsid w:val="0082157E"/>
    <w:rsid w:val="0082767B"/>
    <w:rsid w:val="00830DB5"/>
    <w:rsid w:val="00830F76"/>
    <w:rsid w:val="0083129E"/>
    <w:rsid w:val="0083386F"/>
    <w:rsid w:val="008443BC"/>
    <w:rsid w:val="00845695"/>
    <w:rsid w:val="00846059"/>
    <w:rsid w:val="00847DA1"/>
    <w:rsid w:val="00853B86"/>
    <w:rsid w:val="008601D6"/>
    <w:rsid w:val="00862389"/>
    <w:rsid w:val="00862AB3"/>
    <w:rsid w:val="00866D26"/>
    <w:rsid w:val="00871F3E"/>
    <w:rsid w:val="0087208C"/>
    <w:rsid w:val="00872DB2"/>
    <w:rsid w:val="00874005"/>
    <w:rsid w:val="0087574A"/>
    <w:rsid w:val="00883E38"/>
    <w:rsid w:val="00883E87"/>
    <w:rsid w:val="00886A32"/>
    <w:rsid w:val="0089030F"/>
    <w:rsid w:val="00892799"/>
    <w:rsid w:val="0089782D"/>
    <w:rsid w:val="008B0677"/>
    <w:rsid w:val="008B3D12"/>
    <w:rsid w:val="008B5770"/>
    <w:rsid w:val="008B6F54"/>
    <w:rsid w:val="008D00A9"/>
    <w:rsid w:val="008D4E70"/>
    <w:rsid w:val="008E1C1A"/>
    <w:rsid w:val="008E33D1"/>
    <w:rsid w:val="008E343A"/>
    <w:rsid w:val="008E34DD"/>
    <w:rsid w:val="008F0020"/>
    <w:rsid w:val="008F0084"/>
    <w:rsid w:val="008F2F12"/>
    <w:rsid w:val="00913493"/>
    <w:rsid w:val="00915DEC"/>
    <w:rsid w:val="00922087"/>
    <w:rsid w:val="009223BE"/>
    <w:rsid w:val="00922E22"/>
    <w:rsid w:val="00926890"/>
    <w:rsid w:val="0093312D"/>
    <w:rsid w:val="0094509B"/>
    <w:rsid w:val="0096152A"/>
    <w:rsid w:val="009708BB"/>
    <w:rsid w:val="009715B1"/>
    <w:rsid w:val="00971E84"/>
    <w:rsid w:val="00972D45"/>
    <w:rsid w:val="00973689"/>
    <w:rsid w:val="00975523"/>
    <w:rsid w:val="00977D25"/>
    <w:rsid w:val="00980B1F"/>
    <w:rsid w:val="009916F8"/>
    <w:rsid w:val="00993122"/>
    <w:rsid w:val="00994092"/>
    <w:rsid w:val="00994DF3"/>
    <w:rsid w:val="009954FC"/>
    <w:rsid w:val="00997868"/>
    <w:rsid w:val="009A0637"/>
    <w:rsid w:val="009A173E"/>
    <w:rsid w:val="009A187A"/>
    <w:rsid w:val="009A372C"/>
    <w:rsid w:val="009A5A52"/>
    <w:rsid w:val="009B2CEA"/>
    <w:rsid w:val="009B4E4E"/>
    <w:rsid w:val="009C0828"/>
    <w:rsid w:val="009C25DF"/>
    <w:rsid w:val="009C2CAB"/>
    <w:rsid w:val="009C4178"/>
    <w:rsid w:val="009D2C7F"/>
    <w:rsid w:val="009D4894"/>
    <w:rsid w:val="009E009B"/>
    <w:rsid w:val="009E2443"/>
    <w:rsid w:val="009E4380"/>
    <w:rsid w:val="009F2000"/>
    <w:rsid w:val="009F6083"/>
    <w:rsid w:val="00A03AD5"/>
    <w:rsid w:val="00A06B25"/>
    <w:rsid w:val="00A07EB8"/>
    <w:rsid w:val="00A15289"/>
    <w:rsid w:val="00A17B6E"/>
    <w:rsid w:val="00A225C4"/>
    <w:rsid w:val="00A23745"/>
    <w:rsid w:val="00A23EF3"/>
    <w:rsid w:val="00A2786A"/>
    <w:rsid w:val="00A32778"/>
    <w:rsid w:val="00A37A12"/>
    <w:rsid w:val="00A5760D"/>
    <w:rsid w:val="00A600C4"/>
    <w:rsid w:val="00A63CBA"/>
    <w:rsid w:val="00A74BBD"/>
    <w:rsid w:val="00A7657B"/>
    <w:rsid w:val="00A9132D"/>
    <w:rsid w:val="00A9160D"/>
    <w:rsid w:val="00AB671F"/>
    <w:rsid w:val="00AB793D"/>
    <w:rsid w:val="00AC0C3C"/>
    <w:rsid w:val="00AC1483"/>
    <w:rsid w:val="00AC3EE2"/>
    <w:rsid w:val="00AD1BBB"/>
    <w:rsid w:val="00AD4CCC"/>
    <w:rsid w:val="00AD5FC6"/>
    <w:rsid w:val="00AD78B3"/>
    <w:rsid w:val="00AE4279"/>
    <w:rsid w:val="00AE4B8F"/>
    <w:rsid w:val="00AE7D6E"/>
    <w:rsid w:val="00AF2B88"/>
    <w:rsid w:val="00B00AEE"/>
    <w:rsid w:val="00B03DD2"/>
    <w:rsid w:val="00B10835"/>
    <w:rsid w:val="00B10F9C"/>
    <w:rsid w:val="00B16D00"/>
    <w:rsid w:val="00B20D98"/>
    <w:rsid w:val="00B259B8"/>
    <w:rsid w:val="00B25F73"/>
    <w:rsid w:val="00B3047A"/>
    <w:rsid w:val="00B33E60"/>
    <w:rsid w:val="00B36384"/>
    <w:rsid w:val="00B37EF0"/>
    <w:rsid w:val="00B40C71"/>
    <w:rsid w:val="00B45430"/>
    <w:rsid w:val="00B4596F"/>
    <w:rsid w:val="00B45B1E"/>
    <w:rsid w:val="00B4613C"/>
    <w:rsid w:val="00B475D3"/>
    <w:rsid w:val="00B54835"/>
    <w:rsid w:val="00B56964"/>
    <w:rsid w:val="00B633C0"/>
    <w:rsid w:val="00B6389B"/>
    <w:rsid w:val="00B73B66"/>
    <w:rsid w:val="00B756CE"/>
    <w:rsid w:val="00B879F3"/>
    <w:rsid w:val="00B952F1"/>
    <w:rsid w:val="00BA1180"/>
    <w:rsid w:val="00BA13A3"/>
    <w:rsid w:val="00BA435D"/>
    <w:rsid w:val="00BA5462"/>
    <w:rsid w:val="00BA5F40"/>
    <w:rsid w:val="00BB07F1"/>
    <w:rsid w:val="00BB0B0F"/>
    <w:rsid w:val="00BB3913"/>
    <w:rsid w:val="00BB4440"/>
    <w:rsid w:val="00BB4F00"/>
    <w:rsid w:val="00BC303B"/>
    <w:rsid w:val="00BC641A"/>
    <w:rsid w:val="00BD07C8"/>
    <w:rsid w:val="00BD1154"/>
    <w:rsid w:val="00BD289B"/>
    <w:rsid w:val="00BD7E68"/>
    <w:rsid w:val="00BE085E"/>
    <w:rsid w:val="00BE0E44"/>
    <w:rsid w:val="00BE2555"/>
    <w:rsid w:val="00BE572B"/>
    <w:rsid w:val="00BF5D62"/>
    <w:rsid w:val="00BF5FB5"/>
    <w:rsid w:val="00C04465"/>
    <w:rsid w:val="00C05291"/>
    <w:rsid w:val="00C075B5"/>
    <w:rsid w:val="00C14CCF"/>
    <w:rsid w:val="00C17F9C"/>
    <w:rsid w:val="00C23B4F"/>
    <w:rsid w:val="00C27895"/>
    <w:rsid w:val="00C27DC0"/>
    <w:rsid w:val="00C3092B"/>
    <w:rsid w:val="00C360BB"/>
    <w:rsid w:val="00C4211B"/>
    <w:rsid w:val="00C4433A"/>
    <w:rsid w:val="00C6385C"/>
    <w:rsid w:val="00C659C9"/>
    <w:rsid w:val="00C66104"/>
    <w:rsid w:val="00C725A3"/>
    <w:rsid w:val="00C731AC"/>
    <w:rsid w:val="00C73D79"/>
    <w:rsid w:val="00C7457D"/>
    <w:rsid w:val="00C775BC"/>
    <w:rsid w:val="00C77F12"/>
    <w:rsid w:val="00C85397"/>
    <w:rsid w:val="00C8717D"/>
    <w:rsid w:val="00C919D8"/>
    <w:rsid w:val="00C94AED"/>
    <w:rsid w:val="00CA1E86"/>
    <w:rsid w:val="00CA6574"/>
    <w:rsid w:val="00CB2AA5"/>
    <w:rsid w:val="00CB319B"/>
    <w:rsid w:val="00CB468D"/>
    <w:rsid w:val="00CB4A29"/>
    <w:rsid w:val="00CC1DEB"/>
    <w:rsid w:val="00CC41EB"/>
    <w:rsid w:val="00CC6967"/>
    <w:rsid w:val="00CD0A98"/>
    <w:rsid w:val="00CD0D89"/>
    <w:rsid w:val="00CD44AC"/>
    <w:rsid w:val="00CD4D87"/>
    <w:rsid w:val="00CE0623"/>
    <w:rsid w:val="00CE1A20"/>
    <w:rsid w:val="00CE1A21"/>
    <w:rsid w:val="00CE5AA5"/>
    <w:rsid w:val="00CF0E36"/>
    <w:rsid w:val="00D016F6"/>
    <w:rsid w:val="00D123C0"/>
    <w:rsid w:val="00D1386F"/>
    <w:rsid w:val="00D16CB0"/>
    <w:rsid w:val="00D236F7"/>
    <w:rsid w:val="00D2458F"/>
    <w:rsid w:val="00D25725"/>
    <w:rsid w:val="00D2661B"/>
    <w:rsid w:val="00D274E3"/>
    <w:rsid w:val="00D30853"/>
    <w:rsid w:val="00D42AC2"/>
    <w:rsid w:val="00D42D73"/>
    <w:rsid w:val="00D4526B"/>
    <w:rsid w:val="00D45A95"/>
    <w:rsid w:val="00D46E21"/>
    <w:rsid w:val="00D533B1"/>
    <w:rsid w:val="00D644D9"/>
    <w:rsid w:val="00D669F2"/>
    <w:rsid w:val="00D72ED1"/>
    <w:rsid w:val="00D7763D"/>
    <w:rsid w:val="00D82B59"/>
    <w:rsid w:val="00D84560"/>
    <w:rsid w:val="00D84AA9"/>
    <w:rsid w:val="00D858BA"/>
    <w:rsid w:val="00D87529"/>
    <w:rsid w:val="00D911F3"/>
    <w:rsid w:val="00D92875"/>
    <w:rsid w:val="00DA3F34"/>
    <w:rsid w:val="00DA5850"/>
    <w:rsid w:val="00DB5DC4"/>
    <w:rsid w:val="00DC15E2"/>
    <w:rsid w:val="00DC21E0"/>
    <w:rsid w:val="00DD051E"/>
    <w:rsid w:val="00DD15D1"/>
    <w:rsid w:val="00DD2B8D"/>
    <w:rsid w:val="00DD3A48"/>
    <w:rsid w:val="00DD40D4"/>
    <w:rsid w:val="00DD497D"/>
    <w:rsid w:val="00DD7CFA"/>
    <w:rsid w:val="00DE4477"/>
    <w:rsid w:val="00DE6AD1"/>
    <w:rsid w:val="00DF0448"/>
    <w:rsid w:val="00DF3EAD"/>
    <w:rsid w:val="00DF5429"/>
    <w:rsid w:val="00DF7B4F"/>
    <w:rsid w:val="00E06654"/>
    <w:rsid w:val="00E16296"/>
    <w:rsid w:val="00E178DF"/>
    <w:rsid w:val="00E267C6"/>
    <w:rsid w:val="00E26ABD"/>
    <w:rsid w:val="00E27F48"/>
    <w:rsid w:val="00E30F96"/>
    <w:rsid w:val="00E33ADD"/>
    <w:rsid w:val="00E371D9"/>
    <w:rsid w:val="00E47CD9"/>
    <w:rsid w:val="00E50FDF"/>
    <w:rsid w:val="00E5435D"/>
    <w:rsid w:val="00E558A6"/>
    <w:rsid w:val="00E61EA8"/>
    <w:rsid w:val="00E62563"/>
    <w:rsid w:val="00E67473"/>
    <w:rsid w:val="00E72653"/>
    <w:rsid w:val="00E73878"/>
    <w:rsid w:val="00E73F9C"/>
    <w:rsid w:val="00E7773D"/>
    <w:rsid w:val="00E877B4"/>
    <w:rsid w:val="00E90CBB"/>
    <w:rsid w:val="00E93E07"/>
    <w:rsid w:val="00EA1264"/>
    <w:rsid w:val="00EA3B1A"/>
    <w:rsid w:val="00EB03B0"/>
    <w:rsid w:val="00EB6692"/>
    <w:rsid w:val="00EB6CD7"/>
    <w:rsid w:val="00EC0DEE"/>
    <w:rsid w:val="00EC145F"/>
    <w:rsid w:val="00EC178C"/>
    <w:rsid w:val="00EC21D6"/>
    <w:rsid w:val="00EC5085"/>
    <w:rsid w:val="00EC7AA1"/>
    <w:rsid w:val="00ED0484"/>
    <w:rsid w:val="00ED224E"/>
    <w:rsid w:val="00ED5A65"/>
    <w:rsid w:val="00EE0C01"/>
    <w:rsid w:val="00EE22E1"/>
    <w:rsid w:val="00EF3135"/>
    <w:rsid w:val="00EF3639"/>
    <w:rsid w:val="00EF46D8"/>
    <w:rsid w:val="00EF5337"/>
    <w:rsid w:val="00F00F73"/>
    <w:rsid w:val="00F02A1E"/>
    <w:rsid w:val="00F11125"/>
    <w:rsid w:val="00F1206D"/>
    <w:rsid w:val="00F13C06"/>
    <w:rsid w:val="00F23E82"/>
    <w:rsid w:val="00F24C35"/>
    <w:rsid w:val="00F25D63"/>
    <w:rsid w:val="00F27457"/>
    <w:rsid w:val="00F316CD"/>
    <w:rsid w:val="00F32062"/>
    <w:rsid w:val="00F339A8"/>
    <w:rsid w:val="00F37424"/>
    <w:rsid w:val="00F37E24"/>
    <w:rsid w:val="00F425C0"/>
    <w:rsid w:val="00F46D94"/>
    <w:rsid w:val="00F47C1C"/>
    <w:rsid w:val="00F517AD"/>
    <w:rsid w:val="00F53709"/>
    <w:rsid w:val="00F53A3C"/>
    <w:rsid w:val="00F739F3"/>
    <w:rsid w:val="00F75FF8"/>
    <w:rsid w:val="00F8032D"/>
    <w:rsid w:val="00F8075D"/>
    <w:rsid w:val="00F80C05"/>
    <w:rsid w:val="00F825EE"/>
    <w:rsid w:val="00F83FB0"/>
    <w:rsid w:val="00F90DE5"/>
    <w:rsid w:val="00F939E5"/>
    <w:rsid w:val="00FA436D"/>
    <w:rsid w:val="00FA6D0F"/>
    <w:rsid w:val="00FA6F97"/>
    <w:rsid w:val="00FB4053"/>
    <w:rsid w:val="00FB42A0"/>
    <w:rsid w:val="00FB5D50"/>
    <w:rsid w:val="00FC1ED9"/>
    <w:rsid w:val="00FC2BA8"/>
    <w:rsid w:val="00FC38E4"/>
    <w:rsid w:val="00FC4474"/>
    <w:rsid w:val="00FC4597"/>
    <w:rsid w:val="00FD0016"/>
    <w:rsid w:val="00FD10CB"/>
    <w:rsid w:val="00FD2129"/>
    <w:rsid w:val="00FD434C"/>
    <w:rsid w:val="00FD506F"/>
    <w:rsid w:val="00FD7346"/>
    <w:rsid w:val="00FE25C3"/>
    <w:rsid w:val="00FE3440"/>
    <w:rsid w:val="00FE46C6"/>
    <w:rsid w:val="00FF1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D20F4"/>
  <w15:docId w15:val="{D1E512EE-2D3F-490C-988E-1B1F2875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CB4A2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CB4A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609719164153004E-2"/>
                  <c:y val="-0.1021050079583425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5 449,8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7F6-4952-87E1-1DE8E69149F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5449.8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7F6-4952-87E1-1DE8E69149F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705575693017507E-2"/>
                  <c:y val="-1.74433872805567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5 449,8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7F6-4952-87E1-1DE8E69149F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5449.8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F6-4952-87E1-1DE8E69149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1617287264"/>
        <c:axId val="-1617285632"/>
        <c:axId val="0"/>
      </c:bar3DChart>
      <c:catAx>
        <c:axId val="-16172872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617285632"/>
        <c:crosses val="autoZero"/>
        <c:auto val="1"/>
        <c:lblAlgn val="ctr"/>
        <c:lblOffset val="100"/>
        <c:noMultiLvlLbl val="0"/>
      </c:catAx>
      <c:valAx>
        <c:axId val="-1617285632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-16172872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193729372629001"/>
          <c:y val="0.35888277519526934"/>
          <c:w val="0.26382614203121396"/>
          <c:h val="0.2420738070391803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3002043206137695"/>
          <c:y val="2.9724054763424837E-2"/>
          <c:w val="0.55181619191429609"/>
          <c:h val="0.6350552199954537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79322452243098E-3"/>
                  <c:y val="1.98019801980198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72 461,4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467-42A7-877D-B63EA7C7A84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72461.399999999994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467-42A7-877D-B63EA7C7A84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7.6911578105716919E-3"/>
                  <c:y val="3.73436241261920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71 853,2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855417079487581"/>
                      <c:h val="0.1809240924092409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7467-42A7-877D-B63EA7C7A84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71853.100000000006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467-42A7-877D-B63EA7C7A8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617286176"/>
        <c:axId val="-1617289440"/>
      </c:barChart>
      <c:catAx>
        <c:axId val="-1617286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1617289440"/>
        <c:crosses val="autoZero"/>
        <c:auto val="1"/>
        <c:lblAlgn val="ctr"/>
        <c:lblOffset val="100"/>
        <c:noMultiLvlLbl val="0"/>
      </c:catAx>
      <c:valAx>
        <c:axId val="-161728944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-161728617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CF555-79D7-4688-8C31-CE5547A6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Горшенко Алена Олеговна</cp:lastModifiedBy>
  <cp:revision>8</cp:revision>
  <cp:lastPrinted>2025-01-15T08:00:00Z</cp:lastPrinted>
  <dcterms:created xsi:type="dcterms:W3CDTF">2025-01-14T06:44:00Z</dcterms:created>
  <dcterms:modified xsi:type="dcterms:W3CDTF">2025-03-20T20:03:00Z</dcterms:modified>
</cp:coreProperties>
</file>